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 xml:space="preserve">Муниципальное бюджетное </w:t>
      </w:r>
      <w:r>
        <w:rPr>
          <w:rFonts w:ascii="Times New Roman" w:hAnsi="Times New Roman"/>
          <w:caps/>
          <w:color w:val="000000"/>
          <w:sz w:val="24"/>
          <w:szCs w:val="24"/>
        </w:rPr>
        <w:t>ОБЩЕ</w:t>
      </w:r>
      <w:r w:rsidRPr="00DE1356">
        <w:rPr>
          <w:rFonts w:ascii="Times New Roman" w:hAnsi="Times New Roman"/>
          <w:caps/>
          <w:color w:val="000000"/>
          <w:sz w:val="24"/>
          <w:szCs w:val="24"/>
        </w:rPr>
        <w:t>образовательное учреждение</w:t>
      </w:r>
    </w:p>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Бурановская средняя общеобразовательная школа</w:t>
      </w:r>
    </w:p>
    <w:p w:rsidR="00C7698D" w:rsidRPr="009B3C11" w:rsidRDefault="00C7698D" w:rsidP="00C7698D">
      <w:pPr>
        <w:pStyle w:val="1"/>
        <w:ind w:firstLine="709"/>
        <w:jc w:val="center"/>
        <w:rPr>
          <w:rFonts w:ascii="Times New Roman" w:hAnsi="Times New Roman"/>
          <w:color w:val="000000"/>
          <w:sz w:val="24"/>
        </w:rPr>
      </w:pPr>
    </w:p>
    <w:p w:rsidR="00C7698D" w:rsidRPr="009B3C11" w:rsidRDefault="00C7698D" w:rsidP="00C7698D">
      <w:pPr>
        <w:spacing w:after="0" w:line="240" w:lineRule="auto"/>
        <w:ind w:firstLine="709"/>
        <w:jc w:val="both"/>
        <w:rPr>
          <w:rFonts w:ascii="Times New Roman" w:hAnsi="Times New Roman"/>
          <w:color w:val="000000"/>
          <w:sz w:val="24"/>
        </w:rPr>
      </w:pPr>
    </w:p>
    <w:tbl>
      <w:tblPr>
        <w:tblW w:w="0" w:type="auto"/>
        <w:tblInd w:w="1027" w:type="dxa"/>
        <w:tblLook w:val="01E0" w:firstRow="1" w:lastRow="1" w:firstColumn="1" w:lastColumn="1" w:noHBand="0" w:noVBand="0"/>
      </w:tblPr>
      <w:tblGrid>
        <w:gridCol w:w="5744"/>
        <w:gridCol w:w="2745"/>
      </w:tblGrid>
      <w:tr w:rsidR="00C7698D" w:rsidRPr="009B3C11" w:rsidTr="00125B53">
        <w:trPr>
          <w:trHeight w:val="303"/>
        </w:trPr>
        <w:tc>
          <w:tcPr>
            <w:tcW w:w="5744"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«ПРИНЯТО»</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Руководитель</w:t>
            </w:r>
            <w:r>
              <w:rPr>
                <w:rFonts w:ascii="Times New Roman" w:hAnsi="Times New Roman"/>
                <w:sz w:val="24"/>
              </w:rPr>
              <w:t xml:space="preserve"> </w:t>
            </w:r>
            <w:r w:rsidRPr="009B3C11">
              <w:rPr>
                <w:rFonts w:ascii="Times New Roman" w:hAnsi="Times New Roman"/>
                <w:sz w:val="24"/>
              </w:rPr>
              <w:t>М</w:t>
            </w:r>
            <w:r>
              <w:rPr>
                <w:rFonts w:ascii="Times New Roman" w:hAnsi="Times New Roman"/>
                <w:sz w:val="24"/>
              </w:rPr>
              <w:t>С</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___________</w:t>
            </w:r>
            <w:r>
              <w:rPr>
                <w:rFonts w:ascii="Times New Roman" w:hAnsi="Times New Roman"/>
                <w:sz w:val="24"/>
              </w:rPr>
              <w:t>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Протокол № ___ от </w:t>
            </w:r>
          </w:p>
          <w:p w:rsidR="00C7698D" w:rsidRPr="009B3C11" w:rsidRDefault="00C7698D" w:rsidP="00125B53">
            <w:pPr>
              <w:spacing w:after="0" w:line="240" w:lineRule="auto"/>
              <w:jc w:val="both"/>
              <w:rPr>
                <w:rFonts w:ascii="Times New Roman" w:hAnsi="Times New Roman"/>
                <w:sz w:val="24"/>
              </w:rPr>
            </w:pPr>
          </w:p>
          <w:p w:rsidR="00C7698D" w:rsidRPr="009B3C11" w:rsidRDefault="00C7698D" w:rsidP="00125B53">
            <w:pPr>
              <w:pStyle w:val="a3"/>
              <w:jc w:val="both"/>
              <w:rPr>
                <w:rFonts w:ascii="Times New Roman" w:hAnsi="Times New Roman"/>
                <w:color w:val="000000"/>
                <w:sz w:val="24"/>
                <w:szCs w:val="24"/>
              </w:rPr>
            </w:pPr>
            <w:r w:rsidRPr="009B3C11">
              <w:rPr>
                <w:rFonts w:ascii="Times New Roman" w:hAnsi="Times New Roman"/>
                <w:sz w:val="24"/>
                <w:szCs w:val="24"/>
              </w:rPr>
              <w:t>«____»____________20</w:t>
            </w:r>
            <w:r>
              <w:rPr>
                <w:rFonts w:ascii="Times New Roman" w:hAnsi="Times New Roman"/>
                <w:sz w:val="24"/>
                <w:szCs w:val="24"/>
              </w:rPr>
              <w:t>__г.</w:t>
            </w:r>
          </w:p>
        </w:tc>
        <w:tc>
          <w:tcPr>
            <w:tcW w:w="2745"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«УТВЕРЖДАЮ»</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Директор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w:t>
            </w:r>
            <w:r>
              <w:rPr>
                <w:rFonts w:ascii="Times New Roman" w:hAnsi="Times New Roman"/>
                <w:sz w:val="24"/>
              </w:rPr>
              <w:t>_______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 Приказ № ___ от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w:t>
            </w:r>
            <w:r>
              <w:rPr>
                <w:rFonts w:ascii="Times New Roman" w:hAnsi="Times New Roman"/>
                <w:sz w:val="24"/>
              </w:rPr>
              <w:t>_____</w:t>
            </w:r>
            <w:r w:rsidRPr="009B3C11">
              <w:rPr>
                <w:rFonts w:ascii="Times New Roman" w:hAnsi="Times New Roman"/>
                <w:sz w:val="24"/>
              </w:rPr>
              <w:t>20</w:t>
            </w:r>
            <w:r>
              <w:rPr>
                <w:rFonts w:ascii="Times New Roman" w:hAnsi="Times New Roman"/>
                <w:sz w:val="24"/>
              </w:rPr>
              <w:t>__</w:t>
            </w:r>
            <w:r w:rsidRPr="009B3C11">
              <w:rPr>
                <w:rFonts w:ascii="Times New Roman" w:hAnsi="Times New Roman"/>
                <w:sz w:val="24"/>
              </w:rPr>
              <w:t xml:space="preserve"> г.</w:t>
            </w:r>
          </w:p>
          <w:p w:rsidR="00C7698D" w:rsidRPr="009B3C11" w:rsidRDefault="00C7698D" w:rsidP="00125B53">
            <w:pPr>
              <w:pStyle w:val="a3"/>
              <w:jc w:val="both"/>
              <w:rPr>
                <w:rFonts w:ascii="Times New Roman" w:hAnsi="Times New Roman"/>
                <w:color w:val="000000"/>
                <w:sz w:val="24"/>
                <w:szCs w:val="24"/>
              </w:rPr>
            </w:pPr>
          </w:p>
        </w:tc>
      </w:tr>
      <w:tr w:rsidR="00C7698D" w:rsidRPr="009B3C11" w:rsidTr="00125B53">
        <w:tc>
          <w:tcPr>
            <w:tcW w:w="5744" w:type="dxa"/>
          </w:tcPr>
          <w:p w:rsidR="00C7698D" w:rsidRPr="009B3C11" w:rsidRDefault="00C7698D" w:rsidP="00125B53">
            <w:pPr>
              <w:pStyle w:val="a3"/>
              <w:ind w:firstLine="709"/>
              <w:jc w:val="both"/>
              <w:rPr>
                <w:rFonts w:ascii="Times New Roman" w:hAnsi="Times New Roman"/>
                <w:color w:val="000000"/>
                <w:sz w:val="24"/>
                <w:szCs w:val="24"/>
              </w:rPr>
            </w:pPr>
          </w:p>
        </w:tc>
        <w:tc>
          <w:tcPr>
            <w:tcW w:w="2745" w:type="dxa"/>
          </w:tcPr>
          <w:p w:rsidR="00C7698D" w:rsidRPr="009B3C11" w:rsidRDefault="00C7698D" w:rsidP="00125B53">
            <w:pPr>
              <w:pStyle w:val="a3"/>
              <w:ind w:firstLine="709"/>
              <w:jc w:val="both"/>
              <w:rPr>
                <w:rFonts w:ascii="Times New Roman" w:hAnsi="Times New Roman"/>
                <w:color w:val="000000"/>
                <w:sz w:val="24"/>
                <w:szCs w:val="24"/>
              </w:rPr>
            </w:pPr>
          </w:p>
        </w:tc>
      </w:tr>
    </w:tbl>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EF5904" w:rsidP="00C7698D">
      <w:pPr>
        <w:spacing w:after="0" w:line="240" w:lineRule="auto"/>
        <w:ind w:firstLine="709"/>
        <w:jc w:val="center"/>
        <w:rPr>
          <w:rFonts w:ascii="Times New Roman" w:hAnsi="Times New Roman" w:cs="Times New Roman"/>
          <w:bCs/>
          <w:color w:val="000000"/>
          <w:sz w:val="24"/>
          <w:szCs w:val="24"/>
        </w:rPr>
      </w:pPr>
      <w:r>
        <w:rPr>
          <w:rFonts w:ascii="Times New Roman" w:hAnsi="Times New Roman"/>
          <w:bCs/>
          <w:color w:val="000000"/>
          <w:sz w:val="24"/>
        </w:rPr>
        <w:t>Адаптированная р</w:t>
      </w:r>
      <w:r w:rsidR="00C7698D" w:rsidRPr="009B3C11">
        <w:rPr>
          <w:rFonts w:ascii="Times New Roman" w:hAnsi="Times New Roman"/>
          <w:bCs/>
          <w:color w:val="000000"/>
          <w:sz w:val="24"/>
        </w:rPr>
        <w:t xml:space="preserve">абочая </w:t>
      </w:r>
      <w:r w:rsidR="00C7698D" w:rsidRPr="00DE1356">
        <w:rPr>
          <w:rFonts w:ascii="Times New Roman" w:hAnsi="Times New Roman" w:cs="Times New Roman"/>
          <w:bCs/>
          <w:color w:val="000000"/>
          <w:sz w:val="24"/>
          <w:szCs w:val="24"/>
        </w:rPr>
        <w:t>программа</w:t>
      </w:r>
    </w:p>
    <w:p w:rsidR="00E148AC" w:rsidRPr="00DE1356" w:rsidRDefault="00E148AC" w:rsidP="00C7698D">
      <w:pPr>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для обучающихся с ЗПР</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по учебному курсу «География. Землеведение»</w:t>
      </w:r>
    </w:p>
    <w:p w:rsidR="00C7698D" w:rsidRPr="00DE1356" w:rsidRDefault="00E8262C" w:rsidP="00C7698D">
      <w:pPr>
        <w:spacing w:after="0" w:line="240" w:lineRule="auto"/>
        <w:ind w:firstLine="709"/>
        <w:jc w:val="center"/>
        <w:rPr>
          <w:rFonts w:ascii="Times New Roman" w:hAnsi="Times New Roman" w:cs="Times New Roman"/>
          <w:bCs/>
          <w:color w:val="000000"/>
          <w:sz w:val="24"/>
          <w:szCs w:val="24"/>
        </w:rPr>
      </w:pPr>
      <w:r w:rsidRPr="00EF5904">
        <w:rPr>
          <w:rFonts w:ascii="Times New Roman" w:hAnsi="Times New Roman" w:cs="Times New Roman"/>
          <w:bCs/>
          <w:color w:val="000000"/>
          <w:sz w:val="24"/>
          <w:szCs w:val="24"/>
        </w:rPr>
        <w:t>6</w:t>
      </w:r>
      <w:r w:rsidR="00C7698D" w:rsidRPr="00DE1356">
        <w:rPr>
          <w:rFonts w:ascii="Times New Roman" w:hAnsi="Times New Roman" w:cs="Times New Roman"/>
          <w:bCs/>
          <w:color w:val="000000"/>
          <w:sz w:val="24"/>
          <w:szCs w:val="24"/>
        </w:rPr>
        <w:t xml:space="preserve"> класс, базовый уровень</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на 201</w:t>
      </w:r>
      <w:r w:rsidR="008E023B" w:rsidRPr="00E8262C">
        <w:rPr>
          <w:rFonts w:ascii="Times New Roman" w:hAnsi="Times New Roman" w:cs="Times New Roman"/>
          <w:bCs/>
          <w:color w:val="000000"/>
          <w:sz w:val="24"/>
          <w:szCs w:val="24"/>
        </w:rPr>
        <w:t>6</w:t>
      </w:r>
      <w:r w:rsidR="00F52A25">
        <w:rPr>
          <w:rFonts w:ascii="Times New Roman" w:hAnsi="Times New Roman" w:cs="Times New Roman"/>
          <w:bCs/>
          <w:color w:val="000000"/>
          <w:sz w:val="24"/>
          <w:szCs w:val="24"/>
        </w:rPr>
        <w:t xml:space="preserve"> </w:t>
      </w:r>
      <w:r w:rsidRPr="00DE1356">
        <w:rPr>
          <w:rFonts w:ascii="Times New Roman" w:hAnsi="Times New Roman" w:cs="Times New Roman"/>
          <w:bCs/>
          <w:color w:val="000000"/>
          <w:sz w:val="24"/>
          <w:szCs w:val="24"/>
        </w:rPr>
        <w:t>– 201</w:t>
      </w:r>
      <w:r w:rsidR="008E023B" w:rsidRPr="00E8262C">
        <w:rPr>
          <w:rFonts w:ascii="Times New Roman" w:hAnsi="Times New Roman" w:cs="Times New Roman"/>
          <w:bCs/>
          <w:color w:val="000000"/>
          <w:sz w:val="24"/>
          <w:szCs w:val="24"/>
        </w:rPr>
        <w:t>7</w:t>
      </w:r>
      <w:r w:rsidRPr="00DE1356">
        <w:rPr>
          <w:rFonts w:ascii="Times New Roman" w:hAnsi="Times New Roman" w:cs="Times New Roman"/>
          <w:bCs/>
          <w:color w:val="000000"/>
          <w:sz w:val="24"/>
          <w:szCs w:val="24"/>
        </w:rPr>
        <w:t xml:space="preserve"> учебный год</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4F33A5" w:rsidRDefault="00C7698D" w:rsidP="004F33A5">
      <w:pPr>
        <w:spacing w:after="0" w:line="240" w:lineRule="auto"/>
        <w:ind w:firstLine="709"/>
        <w:jc w:val="center"/>
        <w:rPr>
          <w:rFonts w:ascii="Times New Roman" w:hAnsi="Times New Roman" w:cs="Times New Roman"/>
          <w:sz w:val="24"/>
          <w:szCs w:val="24"/>
        </w:rPr>
      </w:pPr>
      <w:r w:rsidRPr="00DE1356">
        <w:rPr>
          <w:rFonts w:ascii="Times New Roman" w:hAnsi="Times New Roman" w:cs="Times New Roman"/>
          <w:bCs/>
          <w:color w:val="000000"/>
          <w:sz w:val="24"/>
          <w:szCs w:val="24"/>
        </w:rPr>
        <w:t xml:space="preserve">Рабочая программа составлена на основе </w:t>
      </w:r>
      <w:r w:rsidRPr="00DE1356">
        <w:rPr>
          <w:rFonts w:ascii="Times New Roman" w:hAnsi="Times New Roman" w:cs="Times New Roman"/>
          <w:sz w:val="24"/>
          <w:szCs w:val="24"/>
        </w:rPr>
        <w:t xml:space="preserve">авторской программы </w:t>
      </w:r>
      <w:r w:rsidR="001A449D">
        <w:rPr>
          <w:rFonts w:ascii="Times New Roman" w:hAnsi="Times New Roman" w:cs="Times New Roman"/>
          <w:sz w:val="24"/>
          <w:szCs w:val="24"/>
        </w:rPr>
        <w:br/>
      </w:r>
      <w:r w:rsidR="004F33A5">
        <w:rPr>
          <w:rFonts w:ascii="Times New Roman" w:hAnsi="Times New Roman" w:cs="Times New Roman"/>
          <w:sz w:val="24"/>
          <w:szCs w:val="24"/>
        </w:rPr>
        <w:t xml:space="preserve">«География. Землеведение. 5-6 классы» </w:t>
      </w:r>
      <w:r w:rsidR="004F33A5">
        <w:rPr>
          <w:rFonts w:ascii="Times New Roman" w:hAnsi="Times New Roman" w:cs="Times New Roman"/>
          <w:sz w:val="24"/>
          <w:szCs w:val="24"/>
        </w:rPr>
        <w:br/>
        <w:t>А. И. Алексеев, О. А. Климанова, В. В. Климанов, В. А. Низовцев</w:t>
      </w:r>
    </w:p>
    <w:p w:rsidR="004F33A5" w:rsidRPr="00DE1356" w:rsidRDefault="004F33A5" w:rsidP="004F33A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3126AD">
        <w:rPr>
          <w:rFonts w:ascii="Times New Roman" w:hAnsi="Times New Roman" w:cs="Times New Roman"/>
          <w:sz w:val="24"/>
          <w:szCs w:val="24"/>
        </w:rPr>
        <w:t>«География. 5-9 классы. Рабочие программы. ФГОС»</w:t>
      </w:r>
      <w:r>
        <w:rPr>
          <w:rFonts w:ascii="Times New Roman" w:hAnsi="Times New Roman" w:cs="Times New Roman"/>
          <w:sz w:val="24"/>
          <w:szCs w:val="24"/>
        </w:rPr>
        <w:t xml:space="preserve"> / </w:t>
      </w:r>
      <w:r w:rsidRPr="003126AD">
        <w:rPr>
          <w:rFonts w:ascii="Times New Roman" w:hAnsi="Times New Roman" w:cs="Times New Roman"/>
          <w:sz w:val="24"/>
          <w:szCs w:val="24"/>
        </w:rPr>
        <w:t xml:space="preserve">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w:t>
      </w:r>
      <w:r>
        <w:rPr>
          <w:rFonts w:ascii="Times New Roman" w:hAnsi="Times New Roman" w:cs="Times New Roman"/>
          <w:sz w:val="24"/>
          <w:szCs w:val="24"/>
        </w:rPr>
        <w:t>)</w:t>
      </w: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Pr="00EC2B1F" w:rsidRDefault="00C7698D" w:rsidP="00C7698D">
      <w:pPr>
        <w:spacing w:after="0" w:line="240" w:lineRule="auto"/>
        <w:ind w:firstLine="709"/>
        <w:jc w:val="center"/>
        <w:rPr>
          <w:rFonts w:ascii="Times New Roman" w:hAnsi="Times New Roman" w:cs="Times New Roman"/>
          <w:bCs/>
          <w:color w:val="000000"/>
          <w:sz w:val="24"/>
          <w:szCs w:val="24"/>
        </w:rPr>
      </w:pPr>
    </w:p>
    <w:p w:rsidR="00C7698D" w:rsidRDefault="00C7698D" w:rsidP="00C7698D">
      <w:pPr>
        <w:spacing w:after="0" w:line="240" w:lineRule="auto"/>
        <w:ind w:left="3540" w:firstLine="708"/>
        <w:rPr>
          <w:rFonts w:ascii="Times New Roman" w:hAnsi="Times New Roman" w:cs="Times New Roman"/>
          <w:bCs/>
          <w:color w:val="000000"/>
          <w:sz w:val="24"/>
          <w:szCs w:val="24"/>
        </w:rPr>
      </w:pPr>
      <w:r w:rsidRPr="00EC2B1F">
        <w:rPr>
          <w:rFonts w:ascii="Times New Roman" w:hAnsi="Times New Roman" w:cs="Times New Roman"/>
          <w:bCs/>
          <w:color w:val="000000"/>
          <w:sz w:val="24"/>
          <w:szCs w:val="24"/>
        </w:rPr>
        <w:t xml:space="preserve">Составитель </w:t>
      </w:r>
      <w:r>
        <w:rPr>
          <w:rFonts w:ascii="Times New Roman" w:hAnsi="Times New Roman" w:cs="Times New Roman"/>
          <w:bCs/>
          <w:color w:val="000000"/>
          <w:sz w:val="24"/>
          <w:szCs w:val="24"/>
        </w:rPr>
        <w:tab/>
        <w:t>Таскин Станислав Михайлович</w:t>
      </w:r>
    </w:p>
    <w:p w:rsidR="00C7698D" w:rsidRDefault="001E059A"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географии, математики</w:t>
      </w:r>
    </w:p>
    <w:p w:rsidR="00C7698D" w:rsidRPr="00C7698D" w:rsidRDefault="00C7698D"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r w:rsidRPr="00C769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категория</w:t>
      </w: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Б</w:t>
      </w:r>
      <w:r>
        <w:rPr>
          <w:rFonts w:ascii="Times New Roman" w:hAnsi="Times New Roman"/>
          <w:bCs/>
          <w:color w:val="000000"/>
          <w:sz w:val="24"/>
        </w:rPr>
        <w:t>ураново</w:t>
      </w:r>
      <w:r w:rsidRPr="009B3C11">
        <w:rPr>
          <w:rFonts w:ascii="Times New Roman" w:hAnsi="Times New Roman"/>
          <w:bCs/>
          <w:color w:val="000000"/>
          <w:sz w:val="24"/>
        </w:rPr>
        <w:t xml:space="preserve"> 20</w:t>
      </w:r>
      <w:r w:rsidR="008E023B">
        <w:rPr>
          <w:rFonts w:ascii="Times New Roman" w:hAnsi="Times New Roman"/>
          <w:bCs/>
          <w:color w:val="000000"/>
          <w:sz w:val="24"/>
        </w:rPr>
        <w:t>16</w:t>
      </w:r>
    </w:p>
    <w:p w:rsidR="008D2114" w:rsidRDefault="008D2114">
      <w:pPr>
        <w:spacing w:after="160" w:line="259" w:lineRule="auto"/>
      </w:pPr>
      <w:r>
        <w:br w:type="page"/>
      </w:r>
    </w:p>
    <w:p w:rsidR="008E023B" w:rsidRPr="0070154D" w:rsidRDefault="008E023B" w:rsidP="008E023B">
      <w:pPr>
        <w:spacing w:after="0" w:line="240" w:lineRule="auto"/>
        <w:jc w:val="center"/>
        <w:rPr>
          <w:rFonts w:ascii="Times New Roman" w:hAnsi="Times New Roman" w:cs="Times New Roman"/>
          <w:b/>
          <w:sz w:val="24"/>
          <w:szCs w:val="24"/>
        </w:rPr>
      </w:pPr>
      <w:r w:rsidRPr="0070154D">
        <w:rPr>
          <w:rFonts w:ascii="Times New Roman" w:hAnsi="Times New Roman" w:cs="Times New Roman"/>
          <w:b/>
          <w:sz w:val="24"/>
          <w:szCs w:val="24"/>
        </w:rPr>
        <w:lastRenderedPageBreak/>
        <w:t>Пояснительная записка</w:t>
      </w:r>
    </w:p>
    <w:p w:rsidR="008E023B" w:rsidRPr="0070154D" w:rsidRDefault="008E023B" w:rsidP="008E023B">
      <w:pPr>
        <w:spacing w:after="0" w:line="240" w:lineRule="auto"/>
        <w:ind w:firstLine="709"/>
        <w:jc w:val="both"/>
        <w:rPr>
          <w:rFonts w:ascii="Times New Roman" w:hAnsi="Times New Roman" w:cs="Times New Roman"/>
          <w:sz w:val="24"/>
          <w:szCs w:val="24"/>
        </w:rPr>
      </w:pPr>
    </w:p>
    <w:p w:rsidR="004F33A5" w:rsidRPr="0070154D" w:rsidRDefault="004F33A5" w:rsidP="004F33A5">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b/>
          <w:sz w:val="24"/>
          <w:szCs w:val="24"/>
        </w:rPr>
        <w:t>Общая характеристика программы</w:t>
      </w:r>
    </w:p>
    <w:p w:rsidR="004F33A5" w:rsidRDefault="004F33A5" w:rsidP="004F33A5">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Рабочая программа составлена на осн</w:t>
      </w:r>
      <w:r>
        <w:rPr>
          <w:rFonts w:ascii="Times New Roman" w:hAnsi="Times New Roman" w:cs="Times New Roman"/>
          <w:sz w:val="24"/>
          <w:szCs w:val="24"/>
        </w:rPr>
        <w:t>ове:</w:t>
      </w:r>
    </w:p>
    <w:p w:rsidR="004F33A5" w:rsidRDefault="004F33A5" w:rsidP="004F33A5">
      <w:pPr>
        <w:pStyle w:val="a5"/>
        <w:numPr>
          <w:ilvl w:val="0"/>
          <w:numId w:val="1"/>
        </w:numPr>
        <w:spacing w:after="0" w:line="240" w:lineRule="auto"/>
        <w:jc w:val="both"/>
        <w:rPr>
          <w:rFonts w:ascii="Times New Roman" w:hAnsi="Times New Roman" w:cs="Times New Roman"/>
          <w:sz w:val="24"/>
          <w:szCs w:val="24"/>
        </w:rPr>
      </w:pPr>
      <w:r w:rsidRPr="002F50DA">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4F33A5" w:rsidRDefault="004F33A5" w:rsidP="004F33A5">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 273-ФЗ «Об образовании в Российской Федерации»;</w:t>
      </w:r>
    </w:p>
    <w:p w:rsidR="004F33A5" w:rsidRPr="003126AD" w:rsidRDefault="004F33A5" w:rsidP="004F33A5">
      <w:pPr>
        <w:pStyle w:val="a5"/>
        <w:numPr>
          <w:ilvl w:val="0"/>
          <w:numId w:val="1"/>
        </w:numPr>
        <w:spacing w:after="0" w:line="240" w:lineRule="auto"/>
        <w:jc w:val="both"/>
        <w:rPr>
          <w:rFonts w:ascii="Times New Roman" w:hAnsi="Times New Roman" w:cs="Times New Roman"/>
          <w:sz w:val="24"/>
          <w:szCs w:val="24"/>
        </w:rPr>
      </w:pPr>
      <w:r w:rsidRPr="008E023B">
        <w:rPr>
          <w:rFonts w:ascii="Times New Roman" w:hAnsi="Times New Roman" w:cs="Times New Roman"/>
          <w:sz w:val="24"/>
          <w:szCs w:val="24"/>
        </w:rPr>
        <w:t xml:space="preserve">Примерные программы по учебным предметам. География. 5 - 9 классы. ФГОС </w:t>
      </w:r>
      <w:r w:rsidRPr="002F50DA">
        <w:rPr>
          <w:rFonts w:ascii="Times New Roman" w:hAnsi="Times New Roman" w:cs="Times New Roman"/>
          <w:sz w:val="24"/>
          <w:szCs w:val="24"/>
        </w:rPr>
        <w:t xml:space="preserve">- М. </w:t>
      </w:r>
      <w:r w:rsidRPr="003126AD">
        <w:rPr>
          <w:rFonts w:ascii="Times New Roman" w:hAnsi="Times New Roman" w:cs="Times New Roman"/>
          <w:sz w:val="24"/>
          <w:szCs w:val="24"/>
        </w:rPr>
        <w:t>Просвещение, 2012</w:t>
      </w:r>
    </w:p>
    <w:p w:rsidR="004F33A5" w:rsidRPr="003126AD" w:rsidRDefault="004F33A5" w:rsidP="004F33A5">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 xml:space="preserve">«География. 5-9 классы. Рабочие программы. ФГОС» / 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 </w:t>
      </w:r>
    </w:p>
    <w:p w:rsidR="004F33A5" w:rsidRDefault="004F33A5" w:rsidP="004F33A5">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Федерального перечня учебников, допущенных к использованию в образовательном процессе в</w:t>
      </w:r>
      <w:r w:rsidRPr="002F50DA">
        <w:rPr>
          <w:rFonts w:ascii="Times New Roman" w:hAnsi="Times New Roman" w:cs="Times New Roman"/>
          <w:sz w:val="24"/>
          <w:szCs w:val="24"/>
        </w:rPr>
        <w:t xml:space="preserve"> ОУ, базисного учебного плана, с учетом преемственности с программами дл</w:t>
      </w:r>
      <w:r>
        <w:rPr>
          <w:rFonts w:ascii="Times New Roman" w:hAnsi="Times New Roman" w:cs="Times New Roman"/>
          <w:sz w:val="24"/>
          <w:szCs w:val="24"/>
        </w:rPr>
        <w:t>я начального общего образования;</w:t>
      </w:r>
    </w:p>
    <w:p w:rsidR="004F33A5" w:rsidRDefault="004F33A5" w:rsidP="004F33A5">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плана МБОУ Бурановская СОШ;</w:t>
      </w:r>
    </w:p>
    <w:p w:rsidR="004F33A5" w:rsidRPr="001B27DD" w:rsidRDefault="004F33A5" w:rsidP="004F33A5">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МБОУ Бурановская СОШ.</w:t>
      </w:r>
    </w:p>
    <w:p w:rsidR="008E023B" w:rsidRPr="002F50DA" w:rsidRDefault="008E023B" w:rsidP="008E023B">
      <w:pPr>
        <w:pStyle w:val="a5"/>
        <w:spacing w:after="0" w:line="240" w:lineRule="auto"/>
        <w:ind w:left="1429"/>
        <w:jc w:val="both"/>
        <w:rPr>
          <w:rFonts w:ascii="Times New Roman" w:hAnsi="Times New Roman" w:cs="Times New Roman"/>
          <w:sz w:val="24"/>
          <w:szCs w:val="24"/>
        </w:rPr>
      </w:pPr>
      <w:bookmarkStart w:id="0" w:name="_GoBack"/>
      <w:bookmarkEnd w:id="0"/>
    </w:p>
    <w:p w:rsidR="002A78B2" w:rsidRPr="00DE1356" w:rsidRDefault="008E023B" w:rsidP="008E023B">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 xml:space="preserve">Рабочая программа опирается на </w:t>
      </w:r>
      <w:r w:rsidRPr="002F50DA">
        <w:rPr>
          <w:rFonts w:ascii="Times New Roman" w:hAnsi="Times New Roman" w:cs="Times New Roman"/>
          <w:sz w:val="24"/>
          <w:szCs w:val="24"/>
        </w:rPr>
        <w:t xml:space="preserve">УМК </w:t>
      </w:r>
      <w:r w:rsidR="00443227" w:rsidRPr="00443227">
        <w:rPr>
          <w:rFonts w:ascii="Times New Roman" w:hAnsi="Times New Roman" w:cs="Times New Roman"/>
          <w:sz w:val="24"/>
          <w:szCs w:val="24"/>
        </w:rPr>
        <w:t>О. А. Климановой, А. И. Алексеева. География (5-9)</w:t>
      </w:r>
      <w:r w:rsidR="00443227">
        <w:rPr>
          <w:rFonts w:ascii="Times New Roman" w:hAnsi="Times New Roman" w:cs="Times New Roman"/>
          <w:sz w:val="24"/>
          <w:szCs w:val="24"/>
        </w:rPr>
        <w:t>,</w:t>
      </w:r>
      <w:r>
        <w:rPr>
          <w:rFonts w:ascii="Times New Roman" w:hAnsi="Times New Roman" w:cs="Times New Roman"/>
          <w:sz w:val="24"/>
          <w:szCs w:val="24"/>
        </w:rPr>
        <w:t xml:space="preserve"> изд. «</w:t>
      </w:r>
      <w:r w:rsidR="00443227">
        <w:rPr>
          <w:rFonts w:ascii="Times New Roman" w:hAnsi="Times New Roman" w:cs="Times New Roman"/>
          <w:sz w:val="24"/>
          <w:szCs w:val="24"/>
        </w:rPr>
        <w:t>Дрофа</w:t>
      </w:r>
      <w:r>
        <w:rPr>
          <w:rFonts w:ascii="Times New Roman" w:hAnsi="Times New Roman" w:cs="Times New Roman"/>
          <w:sz w:val="24"/>
          <w:szCs w:val="24"/>
        </w:rPr>
        <w:t>».</w:t>
      </w:r>
      <w:r w:rsidR="00443227">
        <w:rPr>
          <w:rFonts w:ascii="Times New Roman" w:hAnsi="Times New Roman" w:cs="Times New Roman"/>
          <w:sz w:val="24"/>
          <w:szCs w:val="24"/>
        </w:rPr>
        <w:t xml:space="preserve"> </w:t>
      </w:r>
    </w:p>
    <w:p w:rsidR="002A78B2" w:rsidRPr="002A78B2" w:rsidRDefault="002A78B2" w:rsidP="002A78B2">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b/>
          <w:sz w:val="24"/>
          <w:szCs w:val="24"/>
        </w:rPr>
      </w:pPr>
      <w:r w:rsidRPr="008D2114">
        <w:rPr>
          <w:rFonts w:ascii="Times New Roman" w:hAnsi="Times New Roman" w:cs="Times New Roman"/>
          <w:b/>
          <w:sz w:val="24"/>
          <w:szCs w:val="24"/>
        </w:rPr>
        <w:t>Общая характеристика курса географии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w:t>
      </w:r>
      <w:r>
        <w:rPr>
          <w:rFonts w:ascii="Times New Roman" w:hAnsi="Times New Roman" w:cs="Times New Roman"/>
          <w:sz w:val="24"/>
          <w:szCs w:val="24"/>
        </w:rPr>
        <w:t xml:space="preserve"> </w:t>
      </w:r>
      <w:r w:rsidRPr="008D2114">
        <w:rPr>
          <w:rFonts w:ascii="Times New Roman" w:hAnsi="Times New Roman" w:cs="Times New Roman"/>
          <w:sz w:val="24"/>
          <w:szCs w:val="24"/>
        </w:rPr>
        <w:t>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Школьная география, формируя систему знаний о природных, 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процессах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 явлениях, готовит учащихся к практическому применению комплекса географических, </w:t>
      </w:r>
      <w:proofErr w:type="spellStart"/>
      <w:r w:rsidRPr="008D2114">
        <w:rPr>
          <w:rFonts w:ascii="Times New Roman" w:hAnsi="Times New Roman" w:cs="Times New Roman"/>
          <w:sz w:val="24"/>
          <w:szCs w:val="24"/>
        </w:rPr>
        <w:t>геоэкологических</w:t>
      </w:r>
      <w:proofErr w:type="spellEnd"/>
      <w:r w:rsidRPr="008D2114">
        <w:rPr>
          <w:rFonts w:ascii="Times New Roman" w:hAnsi="Times New Roman" w:cs="Times New Roman"/>
          <w:sz w:val="24"/>
          <w:szCs w:val="24"/>
        </w:rPr>
        <w:t>, экономических и социальных знаний и умений в сфере общественно</w:t>
      </w:r>
      <w:r>
        <w:rPr>
          <w:rFonts w:ascii="Times New Roman" w:hAnsi="Times New Roman" w:cs="Times New Roman"/>
          <w:sz w:val="24"/>
          <w:szCs w:val="24"/>
        </w:rPr>
        <w:t>-</w:t>
      </w:r>
      <w:r w:rsidRPr="008D2114">
        <w:rPr>
          <w:rFonts w:ascii="Times New Roman" w:hAnsi="Times New Roman" w:cs="Times New Roman"/>
          <w:sz w:val="24"/>
          <w:szCs w:val="24"/>
        </w:rPr>
        <w:t>географической деятельности.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Рабочая программа разработана с учетом особенностей психофизического развития и индивидуальных возможностей детей с задержкой психического развития. У обучающихся отмечается устойчивая сниженная работоспособность вследствие явлений психомоторной расторможенности и повышенной возбудимости, связанных с нарушением эмоционально-волевой сферы. Познавательная деятельность характеризуется низким уровнем активности, замедленной переработкой информации. Внимание учащихся неустойчивое, память ограничена в объёме, непрочна. В большей мере развито наглядно-действенное мышление и в меньшей степени наглядно-образное и словесно-логическое. Отмечаются функциональные нарушения речи.</w:t>
      </w:r>
    </w:p>
    <w:p w:rsidR="00EF5904" w:rsidRPr="008D2114" w:rsidRDefault="00EF5904" w:rsidP="00EF590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4158DD">
        <w:rPr>
          <w:rFonts w:ascii="Times New Roman" w:hAnsi="Times New Roman" w:cs="Times New Roman"/>
          <w:b/>
          <w:sz w:val="24"/>
          <w:szCs w:val="24"/>
        </w:rPr>
        <w:t>Целями изучения</w:t>
      </w:r>
      <w:r w:rsidRPr="008D2114">
        <w:rPr>
          <w:rFonts w:ascii="Times New Roman" w:hAnsi="Times New Roman" w:cs="Times New Roman"/>
          <w:sz w:val="24"/>
          <w:szCs w:val="24"/>
        </w:rPr>
        <w:t xml:space="preserve"> дисциплины являются: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знаний законов и закономерностей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комплексного мышления и целостного восприятия территории, знаний и понимания географических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закономерностей, понимания насущных проблем взаимодействия человека и природной среды; </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подготовка учащихся</w:t>
      </w:r>
      <w:r>
        <w:rPr>
          <w:rFonts w:ascii="Times New Roman" w:hAnsi="Times New Roman" w:cs="Times New Roman"/>
          <w:sz w:val="24"/>
          <w:szCs w:val="24"/>
        </w:rPr>
        <w:t xml:space="preserve"> </w:t>
      </w:r>
      <w:r w:rsidRPr="008D2114">
        <w:rPr>
          <w:rFonts w:ascii="Times New Roman" w:hAnsi="Times New Roman" w:cs="Times New Roman"/>
          <w:sz w:val="24"/>
          <w:szCs w:val="24"/>
        </w:rPr>
        <w:t>к решению многих проблем: политических, экономических,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социальных, экологических;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развитие ассоциативного мышления путем формирования</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географического образа мира, его крупных частей (материков и стран), своей страны и «малой родины».</w:t>
      </w:r>
    </w:p>
    <w:p w:rsidR="008D2114" w:rsidRPr="004158DD" w:rsidRDefault="008D2114" w:rsidP="008D2114">
      <w:pPr>
        <w:spacing w:after="0" w:line="240" w:lineRule="auto"/>
        <w:ind w:firstLine="709"/>
        <w:jc w:val="both"/>
        <w:rPr>
          <w:rFonts w:ascii="Times New Roman" w:hAnsi="Times New Roman" w:cs="Times New Roman"/>
          <w:b/>
          <w:sz w:val="24"/>
          <w:szCs w:val="24"/>
        </w:rPr>
      </w:pPr>
      <w:r w:rsidRPr="004158DD">
        <w:rPr>
          <w:rFonts w:ascii="Times New Roman" w:hAnsi="Times New Roman" w:cs="Times New Roman"/>
          <w:b/>
          <w:sz w:val="24"/>
          <w:szCs w:val="24"/>
        </w:rPr>
        <w:t>Основные задачи:</w:t>
      </w:r>
    </w:p>
    <w:p w:rsidR="009550C7"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географической картины мира и общей</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формирование географического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мышления, географического видения глобальных и локальных проблем, деятельно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осознание единства природы, хозяйства и населения </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идеологии выживания человечества в единой </w:t>
      </w:r>
      <w:proofErr w:type="spellStart"/>
      <w:r w:rsidRPr="008D2114">
        <w:rPr>
          <w:rFonts w:ascii="Times New Roman" w:hAnsi="Times New Roman" w:cs="Times New Roman"/>
          <w:sz w:val="24"/>
          <w:szCs w:val="24"/>
        </w:rPr>
        <w:t>социоприродной</w:t>
      </w:r>
      <w:proofErr w:type="spellEnd"/>
      <w:r w:rsidRPr="008D2114">
        <w:rPr>
          <w:rFonts w:ascii="Times New Roman" w:hAnsi="Times New Roman" w:cs="Times New Roman"/>
          <w:sz w:val="24"/>
          <w:szCs w:val="24"/>
        </w:rPr>
        <w:t xml:space="preserve"> среде, решения проблем экологической </w:t>
      </w:r>
      <w:proofErr w:type="spellStart"/>
      <w:r w:rsidRPr="008D2114">
        <w:rPr>
          <w:rFonts w:ascii="Times New Roman" w:hAnsi="Times New Roman" w:cs="Times New Roman"/>
          <w:sz w:val="24"/>
          <w:szCs w:val="24"/>
        </w:rPr>
        <w:t>безопасностии</w:t>
      </w:r>
      <w:proofErr w:type="spellEnd"/>
      <w:r w:rsidRPr="008D2114">
        <w:rPr>
          <w:rFonts w:ascii="Times New Roman" w:hAnsi="Times New Roman" w:cs="Times New Roman"/>
          <w:sz w:val="24"/>
          <w:szCs w:val="24"/>
        </w:rPr>
        <w:t xml:space="preserve"> устойчивого развития природы и общества;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воспитание любви к своему краю, своей стране, уважения</w:t>
      </w:r>
      <w:r>
        <w:rPr>
          <w:rFonts w:ascii="Times New Roman" w:hAnsi="Times New Roman" w:cs="Times New Roman"/>
          <w:sz w:val="24"/>
          <w:szCs w:val="24"/>
        </w:rPr>
        <w:t xml:space="preserve"> </w:t>
      </w:r>
      <w:r w:rsidRPr="008D2114">
        <w:rPr>
          <w:rFonts w:ascii="Times New Roman" w:hAnsi="Times New Roman" w:cs="Times New Roman"/>
          <w:sz w:val="24"/>
          <w:szCs w:val="24"/>
        </w:rPr>
        <w:t>к другим народам и культурам.</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рамках освоения данной дисциплины происходит реализация основных компонент общего образования:</w:t>
      </w:r>
    </w:p>
    <w:p w:rsidR="008D2114" w:rsidRPr="008D2114" w:rsidRDefault="008D2114" w:rsidP="008D21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D2114">
        <w:rPr>
          <w:rFonts w:ascii="Times New Roman" w:hAnsi="Times New Roman" w:cs="Times New Roman"/>
          <w:sz w:val="24"/>
          <w:szCs w:val="24"/>
        </w:rPr>
        <w:t>оциально</w:t>
      </w:r>
      <w:r>
        <w:rPr>
          <w:rFonts w:ascii="Times New Roman" w:hAnsi="Times New Roman" w:cs="Times New Roman"/>
          <w:sz w:val="24"/>
          <w:szCs w:val="24"/>
        </w:rPr>
        <w:t>-</w:t>
      </w:r>
      <w:r w:rsidRPr="008D2114">
        <w:rPr>
          <w:rFonts w:ascii="Times New Roman" w:hAnsi="Times New Roman" w:cs="Times New Roman"/>
          <w:sz w:val="24"/>
          <w:szCs w:val="24"/>
        </w:rPr>
        <w:t>личностной компоненты: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подготовка учащихся быть адекватными окружающей</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географической действительности и соответственно формирование личностной ценностно</w:t>
      </w:r>
      <w:r>
        <w:rPr>
          <w:rFonts w:ascii="Times New Roman" w:hAnsi="Times New Roman" w:cs="Times New Roman"/>
          <w:sz w:val="24"/>
          <w:szCs w:val="24"/>
        </w:rPr>
        <w:t>-</w:t>
      </w:r>
      <w:r w:rsidRPr="008D2114">
        <w:rPr>
          <w:rFonts w:ascii="Times New Roman" w:hAnsi="Times New Roman" w:cs="Times New Roman"/>
          <w:sz w:val="24"/>
          <w:szCs w:val="24"/>
        </w:rPr>
        <w:t>поведенческой линии школьника</w:t>
      </w:r>
      <w:r>
        <w:rPr>
          <w:rFonts w:ascii="Times New Roman" w:hAnsi="Times New Roman" w:cs="Times New Roman"/>
          <w:sz w:val="24"/>
          <w:szCs w:val="24"/>
        </w:rPr>
        <w:t>-</w:t>
      </w:r>
      <w:r w:rsidRPr="008D2114">
        <w:rPr>
          <w:rFonts w:ascii="Times New Roman" w:hAnsi="Times New Roman" w:cs="Times New Roman"/>
          <w:sz w:val="24"/>
          <w:szCs w:val="24"/>
        </w:rPr>
        <w:t>гражданина в сфере жизнедеятельности;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интереса не только к географическому, но</w:t>
      </w:r>
      <w:r>
        <w:rPr>
          <w:rFonts w:ascii="Times New Roman" w:hAnsi="Times New Roman" w:cs="Times New Roman"/>
          <w:sz w:val="24"/>
          <w:szCs w:val="24"/>
        </w:rPr>
        <w:t xml:space="preserve"> и к «очеловеченному» –</w:t>
      </w:r>
      <w:r w:rsidRPr="008D2114">
        <w:rPr>
          <w:rFonts w:ascii="Times New Roman" w:hAnsi="Times New Roman" w:cs="Times New Roman"/>
          <w:sz w:val="24"/>
          <w:szCs w:val="24"/>
        </w:rPr>
        <w:t xml:space="preserve"> индустриальному, историческому,</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культурологическому пространству;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выработка у учащихся </w:t>
      </w:r>
      <w:proofErr w:type="spellStart"/>
      <w:r w:rsidRPr="008D2114">
        <w:rPr>
          <w:rFonts w:ascii="Times New Roman" w:hAnsi="Times New Roman" w:cs="Times New Roman"/>
          <w:sz w:val="24"/>
          <w:szCs w:val="24"/>
        </w:rPr>
        <w:t>геоэкологически</w:t>
      </w:r>
      <w:proofErr w:type="spellEnd"/>
      <w:r w:rsidRPr="008D2114">
        <w:rPr>
          <w:rFonts w:ascii="Times New Roman" w:hAnsi="Times New Roman" w:cs="Times New Roman"/>
          <w:sz w:val="24"/>
          <w:szCs w:val="24"/>
        </w:rPr>
        <w:t xml:space="preserve"> оправданного</w:t>
      </w:r>
      <w:r>
        <w:rPr>
          <w:rFonts w:ascii="Times New Roman" w:hAnsi="Times New Roman" w:cs="Times New Roman"/>
          <w:sz w:val="24"/>
          <w:szCs w:val="24"/>
        </w:rPr>
        <w:t xml:space="preserve"> </w:t>
      </w:r>
      <w:r w:rsidRPr="008D2114">
        <w:rPr>
          <w:rFonts w:ascii="Times New Roman" w:hAnsi="Times New Roman" w:cs="Times New Roman"/>
          <w:sz w:val="24"/>
          <w:szCs w:val="24"/>
        </w:rPr>
        <w:t>поведения в повседневной жизни и формирование нравственно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 в своей</w:t>
      </w:r>
      <w:r>
        <w:rPr>
          <w:rFonts w:ascii="Times New Roman" w:hAnsi="Times New Roman" w:cs="Times New Roman"/>
          <w:sz w:val="24"/>
          <w:szCs w:val="24"/>
        </w:rPr>
        <w:t xml:space="preserve"> </w:t>
      </w:r>
      <w:r w:rsidRPr="008D2114">
        <w:rPr>
          <w:rFonts w:ascii="Times New Roman" w:hAnsi="Times New Roman" w:cs="Times New Roman"/>
          <w:sz w:val="24"/>
          <w:szCs w:val="24"/>
        </w:rPr>
        <w:t>местности, регионе, стране и подготовка к решению разных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 ориентированных задач;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эмоционально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w:t>
      </w:r>
      <w:r>
        <w:rPr>
          <w:rFonts w:ascii="Times New Roman" w:hAnsi="Times New Roman" w:cs="Times New Roman"/>
          <w:sz w:val="24"/>
          <w:szCs w:val="24"/>
        </w:rPr>
        <w:t xml:space="preserve"> </w:t>
      </w:r>
      <w:r w:rsidRPr="008D2114">
        <w:rPr>
          <w:rFonts w:ascii="Times New Roman" w:hAnsi="Times New Roman" w:cs="Times New Roman"/>
          <w:sz w:val="24"/>
          <w:szCs w:val="24"/>
        </w:rPr>
        <w:t>учащихся к миру, к природе, к деятельности способствует</w:t>
      </w:r>
      <w:r>
        <w:rPr>
          <w:rFonts w:ascii="Times New Roman" w:hAnsi="Times New Roman" w:cs="Times New Roman"/>
          <w:sz w:val="24"/>
          <w:szCs w:val="24"/>
        </w:rPr>
        <w:t xml:space="preserve"> </w:t>
      </w:r>
      <w:r w:rsidRPr="008D2114">
        <w:rPr>
          <w:rFonts w:ascii="Times New Roman" w:hAnsi="Times New Roman" w:cs="Times New Roman"/>
          <w:sz w:val="24"/>
          <w:szCs w:val="24"/>
        </w:rPr>
        <w:t>более эффективному усвоению других элементов содержания образования, развивает социально</w:t>
      </w:r>
      <w:r>
        <w:rPr>
          <w:rFonts w:ascii="Times New Roman" w:hAnsi="Times New Roman" w:cs="Times New Roman"/>
          <w:sz w:val="24"/>
          <w:szCs w:val="24"/>
        </w:rPr>
        <w:t>-</w:t>
      </w:r>
      <w:r w:rsidRPr="008D2114">
        <w:rPr>
          <w:rFonts w:ascii="Times New Roman" w:hAnsi="Times New Roman" w:cs="Times New Roman"/>
          <w:sz w:val="24"/>
          <w:szCs w:val="24"/>
        </w:rPr>
        <w:t>ответственное поведение в природе и обществе, помогает адаптации к условиям</w:t>
      </w:r>
      <w:r>
        <w:rPr>
          <w:rFonts w:ascii="Times New Roman" w:hAnsi="Times New Roman" w:cs="Times New Roman"/>
          <w:sz w:val="24"/>
          <w:szCs w:val="24"/>
        </w:rPr>
        <w:t xml:space="preserve"> </w:t>
      </w:r>
      <w:r w:rsidRPr="008D2114">
        <w:rPr>
          <w:rFonts w:ascii="Times New Roman" w:hAnsi="Times New Roman" w:cs="Times New Roman"/>
          <w:sz w:val="24"/>
          <w:szCs w:val="24"/>
        </w:rPr>
        <w:t>проживания на определенной территории и стимулирует социальную активность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развитие пространственного, средового и </w:t>
      </w:r>
      <w:proofErr w:type="spellStart"/>
      <w:r w:rsidRPr="008D2114">
        <w:rPr>
          <w:rFonts w:ascii="Times New Roman" w:hAnsi="Times New Roman" w:cs="Times New Roman"/>
          <w:sz w:val="24"/>
          <w:szCs w:val="24"/>
        </w:rPr>
        <w:t>геоэкологического</w:t>
      </w:r>
      <w:proofErr w:type="spellEnd"/>
      <w:r w:rsidRPr="008D2114">
        <w:rPr>
          <w:rFonts w:ascii="Times New Roman" w:hAnsi="Times New Roman" w:cs="Times New Roman"/>
          <w:sz w:val="24"/>
          <w:szCs w:val="24"/>
        </w:rPr>
        <w:t xml:space="preserve"> мышления в масштабах своего региона, страны и мира</w:t>
      </w:r>
      <w:r>
        <w:rPr>
          <w:rFonts w:ascii="Times New Roman" w:hAnsi="Times New Roman" w:cs="Times New Roman"/>
          <w:sz w:val="24"/>
          <w:szCs w:val="24"/>
        </w:rPr>
        <w:t xml:space="preserve"> </w:t>
      </w:r>
      <w:r w:rsidRPr="008D2114">
        <w:rPr>
          <w:rFonts w:ascii="Times New Roman" w:hAnsi="Times New Roman" w:cs="Times New Roman"/>
          <w:sz w:val="24"/>
          <w:szCs w:val="24"/>
        </w:rPr>
        <w:t>в целом и представления о современной географической картине мира как части общей научной картины мира. Осознание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единства и взаимосвязи</w:t>
      </w:r>
      <w:r>
        <w:rPr>
          <w:rFonts w:ascii="Times New Roman" w:hAnsi="Times New Roman" w:cs="Times New Roman"/>
          <w:sz w:val="24"/>
          <w:szCs w:val="24"/>
        </w:rPr>
        <w:t xml:space="preserve"> </w:t>
      </w:r>
      <w:r w:rsidRPr="008D2114">
        <w:rPr>
          <w:rFonts w:ascii="Times New Roman" w:hAnsi="Times New Roman" w:cs="Times New Roman"/>
          <w:sz w:val="24"/>
          <w:szCs w:val="24"/>
        </w:rPr>
        <w:t>развития в географической действительности природных,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процессов и объектов;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понимание того, что судьбы человечества, народов и среды их обитания едины;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знание каждым человеком закономерностей развити</w:t>
      </w:r>
      <w:r>
        <w:rPr>
          <w:rFonts w:ascii="Times New Roman" w:hAnsi="Times New Roman" w:cs="Times New Roman"/>
          <w:sz w:val="24"/>
          <w:szCs w:val="24"/>
        </w:rPr>
        <w:t xml:space="preserve">я </w:t>
      </w:r>
      <w:r w:rsidRPr="008D2114">
        <w:rPr>
          <w:rFonts w:ascii="Times New Roman" w:hAnsi="Times New Roman" w:cs="Times New Roman"/>
          <w:sz w:val="24"/>
          <w:szCs w:val="24"/>
        </w:rPr>
        <w:t>географической оболочки и совершенствование комплексного, географического мышления и экологически грамотного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поведения </w:t>
      </w:r>
      <w:r>
        <w:rPr>
          <w:rFonts w:ascii="Times New Roman" w:hAnsi="Times New Roman" w:cs="Times New Roman"/>
          <w:sz w:val="24"/>
          <w:szCs w:val="24"/>
        </w:rPr>
        <w:t>–</w:t>
      </w:r>
      <w:r w:rsidRPr="008D2114">
        <w:rPr>
          <w:rFonts w:ascii="Times New Roman" w:hAnsi="Times New Roman" w:cs="Times New Roman"/>
          <w:sz w:val="24"/>
          <w:szCs w:val="24"/>
        </w:rPr>
        <w:t xml:space="preserve"> важных элементов общей культуры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экономической образованности, умения</w:t>
      </w:r>
      <w:r>
        <w:rPr>
          <w:rFonts w:ascii="Times New Roman" w:hAnsi="Times New Roman" w:cs="Times New Roman"/>
          <w:sz w:val="24"/>
          <w:szCs w:val="24"/>
        </w:rPr>
        <w:t xml:space="preserve"> </w:t>
      </w:r>
      <w:r w:rsidRPr="008D2114">
        <w:rPr>
          <w:rFonts w:ascii="Times New Roman" w:hAnsi="Times New Roman" w:cs="Times New Roman"/>
          <w:sz w:val="24"/>
          <w:szCs w:val="24"/>
        </w:rPr>
        <w:t>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w:t>
      </w:r>
      <w:r>
        <w:rPr>
          <w:rFonts w:ascii="Times New Roman" w:hAnsi="Times New Roman" w:cs="Times New Roman"/>
          <w:sz w:val="24"/>
          <w:szCs w:val="24"/>
        </w:rPr>
        <w:t xml:space="preserve"> </w:t>
      </w:r>
      <w:r w:rsidRPr="008D2114">
        <w:rPr>
          <w:rFonts w:ascii="Times New Roman" w:hAnsi="Times New Roman" w:cs="Times New Roman"/>
          <w:sz w:val="24"/>
          <w:szCs w:val="24"/>
        </w:rPr>
        <w:t>природной, хозяйственной и экологической ситуации и проблем в конкретных регионах;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общекультурной компоненты: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w:t>
      </w:r>
      <w:r>
        <w:rPr>
          <w:rFonts w:ascii="Times New Roman" w:hAnsi="Times New Roman" w:cs="Times New Roman"/>
          <w:sz w:val="24"/>
          <w:szCs w:val="24"/>
        </w:rPr>
        <w:t>-</w:t>
      </w:r>
      <w:r w:rsidRPr="008D2114">
        <w:rPr>
          <w:rFonts w:ascii="Times New Roman" w:hAnsi="Times New Roman" w:cs="Times New Roman"/>
          <w:sz w:val="24"/>
          <w:szCs w:val="24"/>
        </w:rPr>
        <w:t>объектной</w:t>
      </w:r>
      <w:r>
        <w:rPr>
          <w:rFonts w:ascii="Times New Roman" w:hAnsi="Times New Roman" w:cs="Times New Roman"/>
          <w:sz w:val="24"/>
          <w:szCs w:val="24"/>
        </w:rPr>
        <w:t xml:space="preserve"> </w:t>
      </w:r>
      <w:r w:rsidRPr="008D2114">
        <w:rPr>
          <w:rFonts w:ascii="Times New Roman" w:hAnsi="Times New Roman" w:cs="Times New Roman"/>
          <w:sz w:val="24"/>
          <w:szCs w:val="24"/>
        </w:rPr>
        <w:t>практической деятельности, в том числе природопользовании с учетом хозяйственной целесообразности и экологи</w:t>
      </w:r>
      <w:r>
        <w:rPr>
          <w:rFonts w:ascii="Times New Roman" w:hAnsi="Times New Roman" w:cs="Times New Roman"/>
          <w:sz w:val="24"/>
          <w:szCs w:val="24"/>
        </w:rPr>
        <w:t>ч</w:t>
      </w:r>
      <w:r w:rsidRPr="008D2114">
        <w:rPr>
          <w:rFonts w:ascii="Times New Roman" w:hAnsi="Times New Roman" w:cs="Times New Roman"/>
          <w:sz w:val="24"/>
          <w:szCs w:val="24"/>
        </w:rPr>
        <w:t>еских требований в конкретном географическом пространстве, что помогает оценить местные проблемы на фоне и</w:t>
      </w:r>
      <w:r>
        <w:rPr>
          <w:rFonts w:ascii="Times New Roman" w:hAnsi="Times New Roman" w:cs="Times New Roman"/>
          <w:sz w:val="24"/>
          <w:szCs w:val="24"/>
        </w:rPr>
        <w:t xml:space="preserve"> </w:t>
      </w:r>
      <w:r w:rsidRPr="008D2114">
        <w:rPr>
          <w:rFonts w:ascii="Times New Roman" w:hAnsi="Times New Roman" w:cs="Times New Roman"/>
          <w:sz w:val="24"/>
          <w:szCs w:val="24"/>
        </w:rPr>
        <w:t>с учетом развития страны и мира, выбрать верную политическую, экономическую и экологическую ориентацию. Например, понимание проблем окружающей среды и знание сущности неблагоприятных и опасных явлений для цели личной</w:t>
      </w:r>
      <w:r>
        <w:rPr>
          <w:rFonts w:ascii="Times New Roman" w:hAnsi="Times New Roman" w:cs="Times New Roman"/>
          <w:sz w:val="24"/>
          <w:szCs w:val="24"/>
        </w:rPr>
        <w:t xml:space="preserve"> </w:t>
      </w:r>
      <w:r w:rsidRPr="008D2114">
        <w:rPr>
          <w:rFonts w:ascii="Times New Roman" w:hAnsi="Times New Roman" w:cs="Times New Roman"/>
          <w:sz w:val="24"/>
          <w:szCs w:val="24"/>
        </w:rPr>
        <w:t>безопасности и общества, для информирования населения об</w:t>
      </w:r>
      <w:r>
        <w:rPr>
          <w:rFonts w:ascii="Times New Roman" w:hAnsi="Times New Roman" w:cs="Times New Roman"/>
          <w:sz w:val="24"/>
          <w:szCs w:val="24"/>
        </w:rPr>
        <w:t xml:space="preserve"> </w:t>
      </w:r>
      <w:r w:rsidRPr="008D2114">
        <w:rPr>
          <w:rFonts w:ascii="Times New Roman" w:hAnsi="Times New Roman" w:cs="Times New Roman"/>
          <w:sz w:val="24"/>
          <w:szCs w:val="24"/>
        </w:rPr>
        <w:t>экологических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характера, о </w:t>
      </w:r>
      <w:proofErr w:type="spellStart"/>
      <w:r w:rsidRPr="008D2114">
        <w:rPr>
          <w:rFonts w:ascii="Times New Roman" w:hAnsi="Times New Roman" w:cs="Times New Roman"/>
          <w:sz w:val="24"/>
          <w:szCs w:val="24"/>
        </w:rPr>
        <w:t>ресурсопользовании</w:t>
      </w:r>
      <w:proofErr w:type="spellEnd"/>
      <w:r w:rsidRPr="008D2114">
        <w:rPr>
          <w:rFonts w:ascii="Times New Roman" w:hAnsi="Times New Roman" w:cs="Times New Roman"/>
          <w:sz w:val="24"/>
          <w:szCs w:val="24"/>
        </w:rPr>
        <w:t>.</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xml:space="preserve">Среди </w:t>
      </w:r>
      <w:r w:rsidRPr="00EF5904">
        <w:rPr>
          <w:rFonts w:ascii="Times New Roman" w:hAnsi="Times New Roman" w:cs="Times New Roman"/>
          <w:b/>
          <w:sz w:val="24"/>
          <w:szCs w:val="24"/>
        </w:rPr>
        <w:t>коррекционных задач</w:t>
      </w:r>
      <w:r w:rsidRPr="00EF5904">
        <w:rPr>
          <w:rFonts w:ascii="Times New Roman" w:hAnsi="Times New Roman" w:cs="Times New Roman"/>
          <w:sz w:val="24"/>
          <w:szCs w:val="24"/>
        </w:rPr>
        <w:t xml:space="preserve"> выделены следующие:</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развивать познавательную активность учащихся;</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xml:space="preserve">- развивать </w:t>
      </w:r>
      <w:proofErr w:type="spellStart"/>
      <w:r w:rsidRPr="00EF5904">
        <w:rPr>
          <w:rFonts w:ascii="Times New Roman" w:hAnsi="Times New Roman" w:cs="Times New Roman"/>
          <w:sz w:val="24"/>
          <w:szCs w:val="24"/>
        </w:rPr>
        <w:t>общеинтеллектуальные</w:t>
      </w:r>
      <w:proofErr w:type="spellEnd"/>
      <w:r w:rsidRPr="00EF5904">
        <w:rPr>
          <w:rFonts w:ascii="Times New Roman" w:hAnsi="Times New Roman" w:cs="Times New Roman"/>
          <w:sz w:val="24"/>
          <w:szCs w:val="24"/>
        </w:rPr>
        <w:t xml:space="preserve"> умения: приемы анализа, сравнения, обобщения, навыки группировки и классификации;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осуществлять нормализацию учебной деятельности, формировать умение ориентироваться в задании, воспитывать навыки планирования деятельности, самоконтроля, самооценки;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развивать словарь, устную монологическую речь учащихся в единстве с обогащением ребенка знаниями и представлениями об окружающей действительности.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lastRenderedPageBreak/>
        <w:t>На каждом уроке предусмотрена коррекция и развитие функций обучающихся по следующим направлениям:</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формирование мыслительной деятельности (стимуляция мыслительной активности, формирование мыслительных операций, развитие наглядных форм мышления, развитие конкретно-понятийного мышления);</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развитие памяти, внимания;</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развитие умственных способностей через овладение действиями замещения и (или) наглядного моделирования в различных видах деятельности;</w:t>
      </w:r>
    </w:p>
    <w:p w:rsidR="00EF5904" w:rsidRPr="00EF5904" w:rsidRDefault="00EF5904" w:rsidP="00EF59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904">
        <w:rPr>
          <w:rFonts w:ascii="Times New Roman" w:hAnsi="Times New Roman" w:cs="Times New Roman"/>
          <w:sz w:val="24"/>
          <w:szCs w:val="24"/>
        </w:rPr>
        <w:t>формирование мотивационных, ориентировочно-мотивационных, ориентировочно-операционных и регуляционных компонентов деятельности;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развитие предметно-практической деятельности;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формирование пространственно-временных представлений;</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развитие речи;</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развитие эмоционально-волевой сферы (коррекция поведения, развитие коммуникативных навыков);</w:t>
      </w:r>
    </w:p>
    <w:p w:rsidR="00EF5904" w:rsidRPr="00EF590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обогащение сенсорного опыта;</w:t>
      </w:r>
    </w:p>
    <w:p w:rsidR="00EF5904" w:rsidRPr="008D2114" w:rsidRDefault="00EF5904" w:rsidP="00EF5904">
      <w:pPr>
        <w:spacing w:after="0" w:line="240" w:lineRule="auto"/>
        <w:ind w:firstLine="709"/>
        <w:jc w:val="both"/>
        <w:rPr>
          <w:rFonts w:ascii="Times New Roman" w:hAnsi="Times New Roman" w:cs="Times New Roman"/>
          <w:sz w:val="24"/>
          <w:szCs w:val="24"/>
        </w:rPr>
      </w:pPr>
      <w:r w:rsidRPr="00EF5904">
        <w:rPr>
          <w:rFonts w:ascii="Times New Roman" w:hAnsi="Times New Roman" w:cs="Times New Roman"/>
          <w:sz w:val="24"/>
          <w:szCs w:val="24"/>
        </w:rPr>
        <w:t>- коррекция индивидуальных пробелов в знаниях.</w:t>
      </w:r>
    </w:p>
    <w:p w:rsidR="008D2114" w:rsidRDefault="008D2114" w:rsidP="008D2114">
      <w:pPr>
        <w:spacing w:after="0" w:line="240" w:lineRule="auto"/>
        <w:ind w:firstLine="709"/>
        <w:jc w:val="both"/>
        <w:rPr>
          <w:rFonts w:ascii="Times New Roman" w:hAnsi="Times New Roman" w:cs="Times New Roman"/>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9C5F02">
        <w:rPr>
          <w:rFonts w:ascii="Times New Roman" w:hAnsi="Times New Roman" w:cs="Times New Roman"/>
          <w:b/>
          <w:sz w:val="24"/>
          <w:szCs w:val="24"/>
        </w:rPr>
        <w:t>Планируемые результаты освоения</w:t>
      </w:r>
    </w:p>
    <w:p w:rsidR="009C5F02" w:rsidRDefault="009C5F02" w:rsidP="009C5F02">
      <w:pPr>
        <w:spacing w:after="0" w:line="240" w:lineRule="auto"/>
        <w:ind w:firstLine="709"/>
        <w:jc w:val="both"/>
        <w:rPr>
          <w:rFonts w:ascii="Times New Roman" w:hAnsi="Times New Roman" w:cs="Times New Roman"/>
          <w:b/>
          <w:sz w:val="24"/>
          <w:szCs w:val="24"/>
        </w:rPr>
      </w:pP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Предметные результаты обучения</w:t>
      </w: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Учащийся должен уметь:</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«Солнечная система», «планета», «глобус», «градусная сеть», «параллели», «экватор», «тропики», «полярные круги», «меридианы»;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географических следствий движения Земли;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определять (измерять) направления, расстояния по глобусу;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(показывать) элементы градусной сети, географические полюса, объяснять их особенности.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«путь из варяг в греки», «Великий шелковый путь», «Старый Свет», «Новый Свет», «поморы»;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читать план местности и карту;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производить простейшую съемку местности;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с компасом, картой;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классифицировать карты по назначению, масштабу и охвату территории;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ориентироваться на местности при помощи компаса, карты и местных предметов;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показывать по карте маршруты путешествий разного времени и периодов;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собственных путешествий, иллюстрировать их.</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и показывать по карте основные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обозначать на контурной карте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методы изучения земных недр и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основных форм рельефа суши и дна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особенности строения рельефа суши и дна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lastRenderedPageBreak/>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описывать погоду своей местности;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простейшие наблюдения элементов погоды;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полевой дневник.</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Метапредметные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ставить учебную задачу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планировать свою деятельность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поставленной учебной задачей;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предложенным планом;</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выделять главное, существенные признаки понятий;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участвовать в совместной деятельности;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высказывать суждения, подтверждая их фактами;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искать и отбирать информацию в учебных и справочных пособиях, словарях;</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описания объектов;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простой и сложный план;</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с текстом и нетекстовыми компонентами: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сравнивать полученные результаты с ожидаемыми результатами;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оценивать работу одноклассников;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выявлять причинно-следственные связи;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анализировать связи соподчинения и зависимости между компонентами объекта;</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вопросы к текстам, логическую цепочку по тексту, таблицы, схемы по содержанию текста.</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Личностные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обладать:</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ответственным отношением к учебе;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опытом участия в социально значимом труде;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целостным мировоззрением;</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основами экологической культуры.</w:t>
      </w:r>
    </w:p>
    <w:p w:rsidR="00DF703F" w:rsidRDefault="00DF703F" w:rsidP="00DF703F">
      <w:pPr>
        <w:spacing w:after="0" w:line="240" w:lineRule="auto"/>
        <w:ind w:firstLine="709"/>
        <w:jc w:val="both"/>
        <w:rPr>
          <w:rFonts w:ascii="Times New Roman" w:hAnsi="Times New Roman" w:cs="Times New Roman"/>
          <w:sz w:val="24"/>
          <w:szCs w:val="24"/>
        </w:rPr>
      </w:pPr>
    </w:p>
    <w:p w:rsidR="00DF703F" w:rsidRDefault="00DF703F" w:rsidP="009C5F02">
      <w:pPr>
        <w:spacing w:after="0" w:line="240" w:lineRule="auto"/>
        <w:ind w:firstLine="709"/>
        <w:jc w:val="both"/>
        <w:rPr>
          <w:rFonts w:ascii="Times New Roman" w:hAnsi="Times New Roman" w:cs="Times New Roman"/>
          <w:b/>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8D2114">
        <w:rPr>
          <w:rFonts w:ascii="Times New Roman" w:hAnsi="Times New Roman" w:cs="Times New Roman"/>
          <w:b/>
          <w:sz w:val="24"/>
          <w:szCs w:val="24"/>
        </w:rPr>
        <w:t>Содержание программы</w:t>
      </w:r>
    </w:p>
    <w:p w:rsidR="008D2114" w:rsidRPr="008D2114" w:rsidRDefault="008D2114" w:rsidP="008D2114">
      <w:pPr>
        <w:spacing w:after="0" w:line="240" w:lineRule="auto"/>
        <w:ind w:firstLine="709"/>
        <w:jc w:val="center"/>
        <w:rPr>
          <w:rFonts w:ascii="Times New Roman" w:hAnsi="Times New Roman" w:cs="Times New Roman"/>
          <w:b/>
          <w:sz w:val="24"/>
          <w:szCs w:val="24"/>
        </w:rPr>
      </w:pP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5 КЛАСС (1 ч в неделю, всего 35 ч,</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из них 4 ч —резервное время)</w:t>
      </w:r>
    </w:p>
    <w:p w:rsidR="008B6C71" w:rsidRPr="008D2114" w:rsidRDefault="008B6C71"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 Как устроен наш мир (9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1. ЗЕМЛЯ ВО ВСЕЛЕННОЙ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Представления об устройстве мира. Как менялись</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представления об устройстве мира? Как задолго до первого</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космического полета ученые установили, что Земля вращается вокруг Солнца? Как устроен наш мир?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Звезды и галактики. Что такое звезда? Как определили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расстояние до звезд? Какие бывают звезды? Сколько всего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существует звезд?</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Солнечная система. Какие две группы планет выделяют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ученые? Стоит ли землянам бояться астероидов и комет?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Как возникла Солнечная система? Почему 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обитаемая планета? Как человек исследует Солнечную систему?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 xml:space="preserve">Луна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спутник Земли. Похожа ли Луна на Землю? Почему вид Луны на небе меняется? Как Луна влияет на Землю?</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планета Солнечной системы. Почему на Земле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происходит смена дня и ночи? Как связаны продолжительность светового дня и смена времен года?</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2. ОБЛИК ЗЕМЛИ (4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Облик земного шара. Как распределены по земному</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шару вода и суша? Сколько на Земле материков и океанов?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Чем остров отличается от полуострова?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Форма и размеры Земли. Глобус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модель Земли. Как</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изменялись представления людей о форме Земли? Кто впервые измерил Землю? Что такое глобус?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Параллели и меридианы. Градусная сеть. Зачем на глобус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нанесены параллели и меридианы? Чем примечательны</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некоторые параллели и меридианы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Глобус как источник географической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информации. Что изображено на глобусе? Как определить по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глобусу расстояния? Как определить по глобусу направления?</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 Развитие географических знаний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о земной поверхности (8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3. ИЗОБРАЖЕНИЕ ЗЕМЛИ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Способы изображения земной поверхности. Как показать на листе бумаги большие участки земной поверхности?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История географической карты. Как появились и какими</w:t>
      </w:r>
      <w:r w:rsidR="003038A9">
        <w:rPr>
          <w:rFonts w:ascii="Times New Roman" w:hAnsi="Times New Roman" w:cs="Times New Roman"/>
          <w:sz w:val="24"/>
          <w:szCs w:val="24"/>
        </w:rPr>
        <w:t xml:space="preserve"> б</w:t>
      </w:r>
      <w:r w:rsidRPr="008D2114">
        <w:rPr>
          <w:rFonts w:ascii="Times New Roman" w:hAnsi="Times New Roman" w:cs="Times New Roman"/>
          <w:sz w:val="24"/>
          <w:szCs w:val="24"/>
        </w:rPr>
        <w:t>ыли первые карты? Как изменялись карты на протяжении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истории человечества? Как делают карты на компьютере?</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4. ИСТОРИЯ ОТКРЫТИЯ И ОСВОЕНИЯ ЗЕМЛИ (6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географов древности?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Средневековья. Как дошли до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нас сведения о первых путешествиях? Кто из европейцев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составил первое описание Востока?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Великие географические открытия. Почему наступила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эпоха Великих географических открытий? Как был открыт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путь в Индию? Как вновь была открыта Америка? Кто первым обогнул земной шар?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поисках Южной Земли. Как была открыта Австралия?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была открыта Антарктида и достигнут Южный полюс?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начиналось изучение арктических широт?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Исследования Океана и внутренних частей материков.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были открыты северные территории самого крупного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материка Земли? Кто исследовал внутренние пространства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других материков? Как люди стали изучать глубины Мирового океана?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практикум. Записки путешественников и литературные произведения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источники географической информации.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III. Как устроена наша планета (14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5. ЛИТОСФЕРА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Внутреннее строение Земли. Каково внутреннее устройство нашей планеты?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Горные породы и их значение для человека. Как образуются магматические горные породы? Что происходит 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горными породами на поверхности Земли? Как преобразуются горные породы, попадая в недра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Рельеф и его значение для человека. Как образуется рельеф Земли? Какое значение имеет рельеф для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Основные формы рельефа Земли. Каковы основные формы рельефа суши? Как происходит переход от материка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к Океану? Какие формы рельефа есть на океанском дне?</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6. ГИДРОСФЕРА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Мировой круговорот воды. Почему на Земле не истощаются запасы пресной воды? Почему существует круговорот воды?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Мировой океан и его части. Какие бывают моря? Что такое заливы и проливы?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Гидросфера — кровеносная система Земли. Какую роль</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в природе и жизни человека играют реки? Какую роль в природе и жизни человека играют озера? Какую роль в природе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 жизни человека играют подземные воды и болота? Какую</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роль в природе и жизни человека играют ледники?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7. АТМОСФЕРА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Атмосфера Земли и ее значение для человека. Чем</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мы дышим? Как изменяются свойства воздуха с высотой?</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Различаются ли свойства воздуха в разных районах земного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Погода. Что такое погода? Почему погода такая разная?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метеорология и как составляются прогнозы погоды?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Знакомство с метеорологическими приборами и наблюдение за погодой. С помощью каких приборов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измеряют значения разных элементов погоды?</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8. БИОСФЕРА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Биосфера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живая оболочка Земли. Когда и как на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планете Земля возникла жизнь? Как связаны все живые организмы? Как живые организмы изменяют нашу планету?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биосфера?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9. ПРИРОДА И ЧЕЛОВЕК (1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Почему надо беречь и охранять природу? Как должны строиться взаимоотношения человека и природы?</w:t>
      </w:r>
    </w:p>
    <w:p w:rsidR="008D2114" w:rsidRPr="008D2114" w:rsidRDefault="008D2114"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br w:type="page"/>
      </w:r>
    </w:p>
    <w:p w:rsidR="00CB060F" w:rsidRDefault="00CB060F" w:rsidP="008D2114">
      <w:pPr>
        <w:spacing w:after="0" w:line="240" w:lineRule="auto"/>
        <w:ind w:firstLine="709"/>
        <w:jc w:val="both"/>
        <w:rPr>
          <w:rFonts w:ascii="Times New Roman" w:hAnsi="Times New Roman" w:cs="Times New Roman"/>
          <w:sz w:val="24"/>
          <w:szCs w:val="24"/>
        </w:rPr>
        <w:sectPr w:rsidR="00CB060F" w:rsidSect="00C7698D">
          <w:pgSz w:w="11906" w:h="16838"/>
          <w:pgMar w:top="720" w:right="720" w:bottom="720" w:left="720" w:header="708" w:footer="708" w:gutter="0"/>
          <w:cols w:space="708"/>
          <w:docGrid w:linePitch="360"/>
        </w:sectPr>
      </w:pPr>
    </w:p>
    <w:p w:rsidR="00256330" w:rsidRPr="000722DD" w:rsidRDefault="00256330" w:rsidP="00256330">
      <w:pPr>
        <w:spacing w:after="0" w:line="240" w:lineRule="auto"/>
        <w:ind w:firstLine="709"/>
        <w:jc w:val="center"/>
        <w:rPr>
          <w:rFonts w:ascii="Times New Roman" w:hAnsi="Times New Roman" w:cs="Times New Roman"/>
          <w:b/>
          <w:sz w:val="24"/>
          <w:szCs w:val="24"/>
        </w:rPr>
      </w:pPr>
      <w:r w:rsidRPr="000722DD">
        <w:rPr>
          <w:rFonts w:ascii="Times New Roman" w:hAnsi="Times New Roman" w:cs="Times New Roman"/>
          <w:b/>
          <w:sz w:val="24"/>
          <w:szCs w:val="24"/>
        </w:rPr>
        <w:lastRenderedPageBreak/>
        <w:t>Тематическое планирование</w:t>
      </w:r>
    </w:p>
    <w:p w:rsidR="00256330" w:rsidRDefault="00256330" w:rsidP="002563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составлено из расчета 1 час в неделю (35 часов за год).</w:t>
      </w:r>
    </w:p>
    <w:tbl>
      <w:tblPr>
        <w:tblStyle w:val="a4"/>
        <w:tblW w:w="0" w:type="auto"/>
        <w:tblLook w:val="04A0" w:firstRow="1" w:lastRow="0" w:firstColumn="1" w:lastColumn="0" w:noHBand="0" w:noVBand="1"/>
      </w:tblPr>
      <w:tblGrid>
        <w:gridCol w:w="506"/>
        <w:gridCol w:w="8703"/>
        <w:gridCol w:w="1247"/>
      </w:tblGrid>
      <w:tr w:rsidR="00E8262C" w:rsidRPr="003B66D5" w:rsidTr="005D44BF">
        <w:tc>
          <w:tcPr>
            <w:tcW w:w="506" w:type="dxa"/>
            <w:vAlign w:val="center"/>
          </w:tcPr>
          <w:p w:rsidR="00E8262C" w:rsidRPr="00197AEA" w:rsidRDefault="00E8262C" w:rsidP="00E8262C">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w:t>
            </w:r>
          </w:p>
        </w:tc>
        <w:tc>
          <w:tcPr>
            <w:tcW w:w="8703" w:type="dxa"/>
            <w:vAlign w:val="center"/>
          </w:tcPr>
          <w:p w:rsidR="00E8262C" w:rsidRPr="00197AEA" w:rsidRDefault="00E8262C" w:rsidP="00E8262C">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Тема</w:t>
            </w:r>
          </w:p>
        </w:tc>
        <w:tc>
          <w:tcPr>
            <w:tcW w:w="1247" w:type="dxa"/>
          </w:tcPr>
          <w:p w:rsidR="00E8262C" w:rsidRPr="00197AEA" w:rsidRDefault="00E8262C" w:rsidP="00E8262C">
            <w:pPr>
              <w:autoSpaceDE w:val="0"/>
              <w:autoSpaceDN w:val="0"/>
              <w:adjustRightInd w:val="0"/>
              <w:spacing w:after="0" w:line="240" w:lineRule="auto"/>
              <w:jc w:val="center"/>
              <w:rPr>
                <w:rFonts w:ascii="Times New Roman" w:hAnsi="Times New Roman" w:cs="Times New Roman"/>
                <w:b/>
                <w:bCs/>
                <w:sz w:val="24"/>
                <w:szCs w:val="24"/>
              </w:rPr>
            </w:pPr>
            <w:r w:rsidRPr="00197AEA">
              <w:rPr>
                <w:rFonts w:ascii="Times New Roman" w:hAnsi="Times New Roman" w:cs="Times New Roman"/>
                <w:b/>
                <w:bCs/>
                <w:sz w:val="24"/>
                <w:szCs w:val="24"/>
              </w:rPr>
              <w:t>Часов</w:t>
            </w:r>
          </w:p>
        </w:tc>
      </w:tr>
      <w:tr w:rsidR="00E8262C" w:rsidRPr="003B66D5" w:rsidTr="005D44BF">
        <w:tc>
          <w:tcPr>
            <w:tcW w:w="10456" w:type="dxa"/>
            <w:gridSpan w:val="3"/>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b/>
                <w:bCs/>
                <w:sz w:val="24"/>
                <w:szCs w:val="24"/>
              </w:rPr>
            </w:pPr>
            <w:r w:rsidRPr="003B66D5">
              <w:rPr>
                <w:rFonts w:ascii="Times New Roman" w:hAnsi="Times New Roman" w:cs="Times New Roman"/>
                <w:b/>
                <w:bCs/>
                <w:sz w:val="24"/>
                <w:szCs w:val="24"/>
              </w:rPr>
              <w:t>Раздел IV. Земля во Вселенной (3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Вращение Земли и его следствие</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Географические</w:t>
            </w:r>
            <w:r w:rsidRPr="0017287C">
              <w:rPr>
                <w:rFonts w:ascii="Times New Roman" w:hAnsi="Times New Roman" w:cs="Times New Roman"/>
                <w:sz w:val="24"/>
                <w:szCs w:val="24"/>
              </w:rPr>
              <w:t xml:space="preserve"> </w:t>
            </w:r>
            <w:r w:rsidRPr="003B66D5">
              <w:rPr>
                <w:rFonts w:ascii="Times New Roman" w:hAnsi="Times New Roman" w:cs="Times New Roman"/>
                <w:sz w:val="24"/>
                <w:szCs w:val="24"/>
              </w:rPr>
              <w:t>координаты</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Определение географических координат точки по глобусу</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bCs/>
                <w:sz w:val="24"/>
                <w:szCs w:val="24"/>
              </w:rPr>
            </w:pPr>
            <w:r w:rsidRPr="00925901">
              <w:rPr>
                <w:rFonts w:ascii="Times New Roman" w:hAnsi="Times New Roman" w:cs="Times New Roman"/>
                <w:b/>
                <w:bCs/>
                <w:sz w:val="24"/>
                <w:szCs w:val="24"/>
              </w:rPr>
              <w:t>Раздел V. Путешествия и их географическое отражение (5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План местности</w:t>
            </w:r>
          </w:p>
        </w:tc>
        <w:tc>
          <w:tcPr>
            <w:tcW w:w="1247" w:type="dxa"/>
            <w:vAlign w:val="center"/>
          </w:tcPr>
          <w:p w:rsidR="00E8262C" w:rsidRPr="003B66D5"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Ориентирование по плану и на местности</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Составление плана местности</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Многообразие</w:t>
            </w:r>
            <w:r w:rsidRPr="003B66D5">
              <w:rPr>
                <w:rFonts w:ascii="Times New Roman" w:hAnsi="Times New Roman" w:cs="Times New Roman"/>
                <w:sz w:val="24"/>
                <w:szCs w:val="24"/>
                <w:lang w:val="en-US"/>
              </w:rPr>
              <w:t xml:space="preserve"> </w:t>
            </w:r>
            <w:r w:rsidRPr="003B66D5">
              <w:rPr>
                <w:rFonts w:ascii="Times New Roman" w:hAnsi="Times New Roman" w:cs="Times New Roman"/>
                <w:sz w:val="24"/>
                <w:szCs w:val="24"/>
              </w:rPr>
              <w:t>карт</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w:t>
            </w:r>
            <w:r w:rsidRPr="00C77F39">
              <w:rPr>
                <w:rFonts w:ascii="Times New Roman" w:hAnsi="Times New Roman" w:cs="Times New Roman"/>
                <w:sz w:val="24"/>
                <w:szCs w:val="24"/>
              </w:rPr>
              <w:t>-</w:t>
            </w:r>
            <w:r w:rsidRPr="003B66D5">
              <w:rPr>
                <w:rFonts w:ascii="Times New Roman" w:hAnsi="Times New Roman" w:cs="Times New Roman"/>
                <w:sz w:val="24"/>
                <w:szCs w:val="24"/>
              </w:rPr>
              <w:t>практикум. Работа с картой</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bCs/>
                <w:sz w:val="24"/>
                <w:szCs w:val="24"/>
              </w:rPr>
            </w:pPr>
            <w:r w:rsidRPr="00925901">
              <w:rPr>
                <w:rFonts w:ascii="Times New Roman" w:hAnsi="Times New Roman" w:cs="Times New Roman"/>
                <w:b/>
                <w:bCs/>
                <w:sz w:val="24"/>
                <w:szCs w:val="24"/>
              </w:rPr>
              <w:t>Раздел VI. Природа Земли (17 ч)</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10. Планета воды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2 ч</w:t>
            </w:r>
            <w:r w:rsidRPr="00925901">
              <w:rPr>
                <w:rFonts w:ascii="Times New Roman" w:hAnsi="Times New Roman" w:cs="Times New Roman"/>
                <w:b/>
                <w:sz w:val="24"/>
                <w:szCs w:val="24"/>
              </w:rPr>
              <w:t>)</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Свойства вод Мирового океана</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Движение вод в Мировом океане</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11. Внутреннее строение Земли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3 ч</w:t>
            </w:r>
            <w:r w:rsidRPr="00925901">
              <w:rPr>
                <w:rFonts w:ascii="Times New Roman" w:hAnsi="Times New Roman" w:cs="Times New Roman"/>
                <w:b/>
                <w:sz w:val="24"/>
                <w:szCs w:val="24"/>
              </w:rPr>
              <w:t>)</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Движение литосферных плит</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Землетрясения:</w:t>
            </w:r>
            <w:r w:rsidRPr="003B66D5">
              <w:rPr>
                <w:rFonts w:ascii="Times New Roman" w:hAnsi="Times New Roman" w:cs="Times New Roman"/>
                <w:sz w:val="24"/>
                <w:szCs w:val="24"/>
                <w:lang w:val="en-US"/>
              </w:rPr>
              <w:t xml:space="preserve"> </w:t>
            </w:r>
            <w:r w:rsidRPr="003B66D5">
              <w:rPr>
                <w:rFonts w:ascii="Times New Roman" w:hAnsi="Times New Roman" w:cs="Times New Roman"/>
                <w:sz w:val="24"/>
                <w:szCs w:val="24"/>
              </w:rPr>
              <w:t>причины и последствия</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Вулканы</w:t>
            </w:r>
          </w:p>
        </w:tc>
        <w:tc>
          <w:tcPr>
            <w:tcW w:w="1247" w:type="dxa"/>
            <w:vAlign w:val="center"/>
          </w:tcPr>
          <w:p w:rsidR="00E8262C" w:rsidRPr="003B66D5"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12. Рельеф суши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3 ч</w:t>
            </w:r>
            <w:r w:rsidRPr="00925901">
              <w:rPr>
                <w:rFonts w:ascii="Times New Roman" w:hAnsi="Times New Roman" w:cs="Times New Roman"/>
                <w:b/>
                <w:sz w:val="24"/>
                <w:szCs w:val="24"/>
              </w:rPr>
              <w:t>)</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Изображение рельефа на планах местности и географических картах</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Горы</w:t>
            </w:r>
          </w:p>
        </w:tc>
        <w:tc>
          <w:tcPr>
            <w:tcW w:w="1247" w:type="dxa"/>
            <w:vAlign w:val="center"/>
          </w:tcPr>
          <w:p w:rsidR="00E8262C" w:rsidRPr="003B66D5"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Равнины</w:t>
            </w:r>
          </w:p>
        </w:tc>
        <w:tc>
          <w:tcPr>
            <w:tcW w:w="1247" w:type="dxa"/>
            <w:vAlign w:val="center"/>
          </w:tcPr>
          <w:p w:rsidR="00E8262C" w:rsidRPr="003B66D5"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13. Атмосфера и климаты Земли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6 ч</w:t>
            </w:r>
            <w:r w:rsidRPr="00925901">
              <w:rPr>
                <w:rFonts w:ascii="Times New Roman" w:hAnsi="Times New Roman" w:cs="Times New Roman"/>
                <w:b/>
                <w:sz w:val="24"/>
                <w:szCs w:val="24"/>
              </w:rPr>
              <w:t>)</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Температура воздуха</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Атмосферное давление. Ветер</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Облака и атмосферные осадки</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Погода и климат</w:t>
            </w:r>
          </w:p>
        </w:tc>
        <w:tc>
          <w:tcPr>
            <w:tcW w:w="1247" w:type="dxa"/>
            <w:vAlign w:val="center"/>
          </w:tcPr>
          <w:p w:rsidR="00E8262C" w:rsidRPr="003B66D5"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Работа с климатическими картами</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Наблюдения за</w:t>
            </w:r>
            <w:r w:rsidRPr="00A719C1">
              <w:rPr>
                <w:rFonts w:ascii="Times New Roman" w:hAnsi="Times New Roman" w:cs="Times New Roman"/>
                <w:sz w:val="24"/>
                <w:szCs w:val="24"/>
              </w:rPr>
              <w:t xml:space="preserve"> </w:t>
            </w:r>
            <w:r w:rsidRPr="003B66D5">
              <w:rPr>
                <w:rFonts w:ascii="Times New Roman" w:hAnsi="Times New Roman" w:cs="Times New Roman"/>
                <w:sz w:val="24"/>
                <w:szCs w:val="24"/>
              </w:rPr>
              <w:t>погодой</w:t>
            </w:r>
          </w:p>
        </w:tc>
        <w:tc>
          <w:tcPr>
            <w:tcW w:w="1247" w:type="dxa"/>
            <w:vAlign w:val="center"/>
          </w:tcPr>
          <w:p w:rsidR="00E8262C" w:rsidRPr="003B66D5" w:rsidRDefault="00E8262C"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14. Гидросфера — кровеносная система Земли (3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Реки в природе и</w:t>
            </w:r>
            <w:r>
              <w:rPr>
                <w:rFonts w:ascii="Times New Roman" w:hAnsi="Times New Roman" w:cs="Times New Roman"/>
                <w:sz w:val="24"/>
                <w:szCs w:val="24"/>
              </w:rPr>
              <w:t xml:space="preserve"> </w:t>
            </w:r>
            <w:r w:rsidRPr="004B034E">
              <w:rPr>
                <w:rFonts w:ascii="Times New Roman" w:hAnsi="Times New Roman" w:cs="Times New Roman"/>
                <w:sz w:val="24"/>
                <w:szCs w:val="24"/>
              </w:rPr>
              <w:t>на географических картах</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Озера</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Подземные воды.</w:t>
            </w:r>
            <w:r>
              <w:rPr>
                <w:rFonts w:ascii="Times New Roman" w:hAnsi="Times New Roman" w:cs="Times New Roman"/>
                <w:sz w:val="24"/>
                <w:szCs w:val="24"/>
              </w:rPr>
              <w:t xml:space="preserve"> </w:t>
            </w:r>
            <w:r w:rsidRPr="004B034E">
              <w:rPr>
                <w:rFonts w:ascii="Times New Roman" w:hAnsi="Times New Roman" w:cs="Times New Roman"/>
                <w:sz w:val="24"/>
                <w:szCs w:val="24"/>
              </w:rPr>
              <w:t>Болота. Ледники</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Раздел VII. Географическая оболочка — среда жизни (6 ч)</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15. Живая планета (2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Закономерности</w:t>
            </w:r>
            <w:r>
              <w:rPr>
                <w:rFonts w:ascii="Times New Roman" w:hAnsi="Times New Roman" w:cs="Times New Roman"/>
                <w:sz w:val="24"/>
                <w:szCs w:val="24"/>
              </w:rPr>
              <w:t xml:space="preserve"> </w:t>
            </w:r>
            <w:r w:rsidRPr="004B034E">
              <w:rPr>
                <w:rFonts w:ascii="Times New Roman" w:hAnsi="Times New Roman" w:cs="Times New Roman"/>
                <w:sz w:val="24"/>
                <w:szCs w:val="24"/>
              </w:rPr>
              <w:t>распространения</w:t>
            </w:r>
            <w:r>
              <w:rPr>
                <w:rFonts w:ascii="Times New Roman" w:hAnsi="Times New Roman" w:cs="Times New Roman"/>
                <w:sz w:val="24"/>
                <w:szCs w:val="24"/>
              </w:rPr>
              <w:t xml:space="preserve"> </w:t>
            </w:r>
            <w:r w:rsidRPr="004B034E">
              <w:rPr>
                <w:rFonts w:ascii="Times New Roman" w:hAnsi="Times New Roman" w:cs="Times New Roman"/>
                <w:sz w:val="24"/>
                <w:szCs w:val="24"/>
              </w:rPr>
              <w:t>живых организмов на Земле</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Почва как особое</w:t>
            </w:r>
            <w:r>
              <w:rPr>
                <w:rFonts w:ascii="Times New Roman" w:hAnsi="Times New Roman" w:cs="Times New Roman"/>
                <w:sz w:val="24"/>
                <w:szCs w:val="24"/>
              </w:rPr>
              <w:t xml:space="preserve"> </w:t>
            </w:r>
            <w:r w:rsidRPr="004B034E">
              <w:rPr>
                <w:rFonts w:ascii="Times New Roman" w:hAnsi="Times New Roman" w:cs="Times New Roman"/>
                <w:sz w:val="24"/>
                <w:szCs w:val="24"/>
              </w:rPr>
              <w:t>природное тело</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16. Географическая оболочка и ее закономерности (3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Понятие о</w:t>
            </w:r>
            <w:r>
              <w:rPr>
                <w:rFonts w:ascii="Times New Roman" w:hAnsi="Times New Roman" w:cs="Times New Roman"/>
                <w:sz w:val="24"/>
                <w:szCs w:val="24"/>
              </w:rPr>
              <w:t xml:space="preserve"> </w:t>
            </w:r>
            <w:r w:rsidRPr="004B034E">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4B034E">
              <w:rPr>
                <w:rFonts w:ascii="Times New Roman" w:hAnsi="Times New Roman" w:cs="Times New Roman"/>
                <w:sz w:val="24"/>
                <w:szCs w:val="24"/>
              </w:rPr>
              <w:t>оболочке</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Природные комплексы как части</w:t>
            </w:r>
            <w:r>
              <w:rPr>
                <w:rFonts w:ascii="Times New Roman" w:hAnsi="Times New Roman" w:cs="Times New Roman"/>
                <w:sz w:val="24"/>
                <w:szCs w:val="24"/>
              </w:rPr>
              <w:t xml:space="preserve"> </w:t>
            </w:r>
            <w:r w:rsidRPr="004B034E">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4B034E">
              <w:rPr>
                <w:rFonts w:ascii="Times New Roman" w:hAnsi="Times New Roman" w:cs="Times New Roman"/>
                <w:sz w:val="24"/>
                <w:szCs w:val="24"/>
              </w:rPr>
              <w:t>оболочки</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Природные зоны</w:t>
            </w:r>
            <w:r>
              <w:rPr>
                <w:rFonts w:ascii="Times New Roman" w:hAnsi="Times New Roman" w:cs="Times New Roman"/>
                <w:sz w:val="24"/>
                <w:szCs w:val="24"/>
              </w:rPr>
              <w:t xml:space="preserve"> </w:t>
            </w:r>
            <w:r w:rsidRPr="004B034E">
              <w:rPr>
                <w:rFonts w:ascii="Times New Roman" w:hAnsi="Times New Roman" w:cs="Times New Roman"/>
                <w:sz w:val="24"/>
                <w:szCs w:val="24"/>
              </w:rPr>
              <w:t>Земли</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10456" w:type="dxa"/>
            <w:gridSpan w:val="3"/>
            <w:vAlign w:val="center"/>
          </w:tcPr>
          <w:p w:rsidR="00E8262C" w:rsidRPr="00925901" w:rsidRDefault="00E8262C"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17. Природа и человек (1 ч)</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3B66D5" w:rsidRDefault="00E8262C"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Стихийные</w:t>
            </w:r>
            <w:r>
              <w:rPr>
                <w:rFonts w:ascii="Times New Roman" w:hAnsi="Times New Roman" w:cs="Times New Roman"/>
                <w:sz w:val="24"/>
                <w:szCs w:val="24"/>
              </w:rPr>
              <w:t xml:space="preserve"> </w:t>
            </w:r>
            <w:r w:rsidRPr="004B034E">
              <w:rPr>
                <w:rFonts w:ascii="Times New Roman" w:hAnsi="Times New Roman" w:cs="Times New Roman"/>
                <w:sz w:val="24"/>
                <w:szCs w:val="24"/>
              </w:rPr>
              <w:t>бедствия</w:t>
            </w:r>
            <w:r>
              <w:rPr>
                <w:rFonts w:ascii="Times New Roman" w:hAnsi="Times New Roman" w:cs="Times New Roman"/>
                <w:sz w:val="24"/>
                <w:szCs w:val="24"/>
              </w:rPr>
              <w:t xml:space="preserve"> </w:t>
            </w:r>
            <w:r w:rsidRPr="004B034E">
              <w:rPr>
                <w:rFonts w:ascii="Times New Roman" w:hAnsi="Times New Roman" w:cs="Times New Roman"/>
                <w:sz w:val="24"/>
                <w:szCs w:val="24"/>
              </w:rPr>
              <w:t>и человек</w:t>
            </w:r>
          </w:p>
        </w:tc>
        <w:tc>
          <w:tcPr>
            <w:tcW w:w="1247" w:type="dxa"/>
            <w:vAlign w:val="center"/>
          </w:tcPr>
          <w:p w:rsidR="00E8262C" w:rsidRPr="004B034E"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266357" w:rsidRDefault="00E8262C" w:rsidP="00E8262C">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Обобщающий урок по курсу «Землеведение»</w:t>
            </w:r>
          </w:p>
        </w:tc>
        <w:tc>
          <w:tcPr>
            <w:tcW w:w="1247" w:type="dxa"/>
            <w:vAlign w:val="center"/>
          </w:tcPr>
          <w:p w:rsidR="00E8262C" w:rsidRPr="004208B6" w:rsidRDefault="00E8262C" w:rsidP="00E8262C">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r>
      <w:tr w:rsidR="00E8262C" w:rsidRPr="003B66D5" w:rsidTr="005D44BF">
        <w:tc>
          <w:tcPr>
            <w:tcW w:w="506" w:type="dxa"/>
            <w:vAlign w:val="center"/>
          </w:tcPr>
          <w:p w:rsidR="00E8262C" w:rsidRPr="00925901" w:rsidRDefault="00E8262C" w:rsidP="00E8262C">
            <w:pPr>
              <w:pStyle w:val="a5"/>
              <w:numPr>
                <w:ilvl w:val="0"/>
                <w:numId w:val="7"/>
              </w:numPr>
              <w:spacing w:after="0" w:line="240" w:lineRule="auto"/>
              <w:ind w:left="0" w:firstLine="0"/>
              <w:rPr>
                <w:rFonts w:ascii="Times New Roman" w:hAnsi="Times New Roman" w:cs="Times New Roman"/>
                <w:sz w:val="24"/>
                <w:szCs w:val="24"/>
              </w:rPr>
            </w:pPr>
          </w:p>
        </w:tc>
        <w:tc>
          <w:tcPr>
            <w:tcW w:w="8703" w:type="dxa"/>
            <w:vAlign w:val="center"/>
          </w:tcPr>
          <w:p w:rsidR="00E8262C" w:rsidRPr="00266357" w:rsidRDefault="00E8262C" w:rsidP="00E8262C">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Годовая контрольная работа</w:t>
            </w:r>
          </w:p>
        </w:tc>
        <w:tc>
          <w:tcPr>
            <w:tcW w:w="1247" w:type="dxa"/>
            <w:vAlign w:val="center"/>
          </w:tcPr>
          <w:p w:rsidR="00E8262C" w:rsidRPr="004208B6" w:rsidRDefault="00E8262C" w:rsidP="00E8262C">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r>
      <w:tr w:rsidR="00E8262C" w:rsidRPr="003B66D5" w:rsidTr="005D44BF">
        <w:tc>
          <w:tcPr>
            <w:tcW w:w="506" w:type="dxa"/>
            <w:vAlign w:val="center"/>
          </w:tcPr>
          <w:p w:rsidR="00E8262C" w:rsidRPr="003B66D5" w:rsidRDefault="00E8262C" w:rsidP="00E8262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703" w:type="dxa"/>
            <w:vAlign w:val="center"/>
          </w:tcPr>
          <w:p w:rsidR="00E8262C" w:rsidRPr="00266357" w:rsidRDefault="00E8262C" w:rsidP="00E82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r w:rsidRPr="00266357">
              <w:rPr>
                <w:rFonts w:ascii="Times New Roman" w:hAnsi="Times New Roman" w:cs="Times New Roman"/>
                <w:sz w:val="24"/>
                <w:szCs w:val="24"/>
              </w:rPr>
              <w:t>Подведение итогов</w:t>
            </w:r>
          </w:p>
        </w:tc>
        <w:tc>
          <w:tcPr>
            <w:tcW w:w="1247" w:type="dxa"/>
            <w:vAlign w:val="center"/>
          </w:tcPr>
          <w:p w:rsidR="00E8262C" w:rsidRPr="004208B6" w:rsidRDefault="00E8262C"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8262C" w:rsidRPr="003B66D5" w:rsidTr="005D44BF">
        <w:tc>
          <w:tcPr>
            <w:tcW w:w="506" w:type="dxa"/>
            <w:vAlign w:val="center"/>
          </w:tcPr>
          <w:p w:rsidR="00E8262C" w:rsidRPr="003B66D5" w:rsidRDefault="00E8262C" w:rsidP="00E8262C">
            <w:pPr>
              <w:spacing w:after="0" w:line="240" w:lineRule="auto"/>
              <w:rPr>
                <w:rFonts w:ascii="Times New Roman" w:hAnsi="Times New Roman" w:cs="Times New Roman"/>
                <w:sz w:val="24"/>
                <w:szCs w:val="24"/>
              </w:rPr>
            </w:pPr>
          </w:p>
        </w:tc>
        <w:tc>
          <w:tcPr>
            <w:tcW w:w="8703" w:type="dxa"/>
          </w:tcPr>
          <w:p w:rsidR="00E8262C" w:rsidRPr="00AE1012" w:rsidRDefault="00E8262C" w:rsidP="00E8262C">
            <w:pPr>
              <w:pStyle w:val="10"/>
              <w:jc w:val="right"/>
              <w:rPr>
                <w:b/>
                <w:sz w:val="24"/>
                <w:szCs w:val="24"/>
              </w:rPr>
            </w:pPr>
            <w:r w:rsidRPr="00AE1012">
              <w:rPr>
                <w:b/>
                <w:sz w:val="24"/>
                <w:szCs w:val="24"/>
              </w:rPr>
              <w:t>Итого:</w:t>
            </w:r>
          </w:p>
        </w:tc>
        <w:tc>
          <w:tcPr>
            <w:tcW w:w="1247" w:type="dxa"/>
          </w:tcPr>
          <w:p w:rsidR="00E8262C" w:rsidRPr="00AE1012" w:rsidRDefault="00E8262C" w:rsidP="00E8262C">
            <w:pPr>
              <w:pStyle w:val="10"/>
              <w:rPr>
                <w:noProof/>
                <w:sz w:val="24"/>
                <w:szCs w:val="24"/>
              </w:rPr>
            </w:pPr>
            <w:r>
              <w:rPr>
                <w:noProof/>
                <w:sz w:val="24"/>
                <w:szCs w:val="24"/>
              </w:rPr>
              <w:fldChar w:fldCharType="begin"/>
            </w:r>
            <w:r>
              <w:rPr>
                <w:noProof/>
                <w:sz w:val="24"/>
                <w:szCs w:val="24"/>
              </w:rPr>
              <w:instrText xml:space="preserve"> =SUM(ABOVE) </w:instrText>
            </w:r>
            <w:r>
              <w:rPr>
                <w:noProof/>
                <w:sz w:val="24"/>
                <w:szCs w:val="24"/>
              </w:rPr>
              <w:fldChar w:fldCharType="separate"/>
            </w:r>
            <w:r>
              <w:rPr>
                <w:noProof/>
                <w:sz w:val="24"/>
                <w:szCs w:val="24"/>
              </w:rPr>
              <w:t>35</w:t>
            </w:r>
            <w:r>
              <w:rPr>
                <w:noProof/>
                <w:sz w:val="24"/>
                <w:szCs w:val="24"/>
              </w:rPr>
              <w:fldChar w:fldCharType="end"/>
            </w:r>
          </w:p>
        </w:tc>
      </w:tr>
    </w:tbl>
    <w:p w:rsidR="00256330" w:rsidRDefault="00256330" w:rsidP="00256330">
      <w:pPr>
        <w:spacing w:after="0" w:line="240" w:lineRule="auto"/>
        <w:ind w:firstLine="709"/>
        <w:jc w:val="both"/>
        <w:rPr>
          <w:rFonts w:ascii="Times New Roman" w:hAnsi="Times New Roman" w:cs="Times New Roman"/>
          <w:sz w:val="24"/>
          <w:szCs w:val="24"/>
        </w:rPr>
      </w:pPr>
    </w:p>
    <w:p w:rsidR="00053CB8" w:rsidRPr="00053CB8" w:rsidRDefault="00053CB8" w:rsidP="00C32F3A">
      <w:pPr>
        <w:spacing w:after="0" w:line="240" w:lineRule="auto"/>
        <w:ind w:firstLine="709"/>
        <w:jc w:val="center"/>
        <w:rPr>
          <w:rFonts w:ascii="Times New Roman" w:hAnsi="Times New Roman" w:cs="Times New Roman"/>
          <w:sz w:val="24"/>
          <w:szCs w:val="24"/>
        </w:rPr>
      </w:pPr>
    </w:p>
    <w:sectPr w:rsidR="00053CB8" w:rsidRPr="00053CB8" w:rsidSect="00053C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BE6"/>
    <w:multiLevelType w:val="hybridMultilevel"/>
    <w:tmpl w:val="95E02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257F38"/>
    <w:multiLevelType w:val="hybridMultilevel"/>
    <w:tmpl w:val="04C8B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F0F02"/>
    <w:multiLevelType w:val="hybridMultilevel"/>
    <w:tmpl w:val="C4F6A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C75893"/>
    <w:multiLevelType w:val="hybridMultilevel"/>
    <w:tmpl w:val="A928F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2E1CE1"/>
    <w:multiLevelType w:val="hybridMultilevel"/>
    <w:tmpl w:val="AD86650A"/>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AF5E97"/>
    <w:multiLevelType w:val="hybridMultilevel"/>
    <w:tmpl w:val="311C6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32451C"/>
    <w:multiLevelType w:val="hybridMultilevel"/>
    <w:tmpl w:val="9FE8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2"/>
    <w:rsid w:val="00045FF6"/>
    <w:rsid w:val="00053CB8"/>
    <w:rsid w:val="00103845"/>
    <w:rsid w:val="00125B53"/>
    <w:rsid w:val="0015482E"/>
    <w:rsid w:val="001A449D"/>
    <w:rsid w:val="001B5527"/>
    <w:rsid w:val="001E059A"/>
    <w:rsid w:val="00256330"/>
    <w:rsid w:val="0028568F"/>
    <w:rsid w:val="002A78B2"/>
    <w:rsid w:val="003038A9"/>
    <w:rsid w:val="003A5661"/>
    <w:rsid w:val="004158DD"/>
    <w:rsid w:val="00443227"/>
    <w:rsid w:val="004F33A5"/>
    <w:rsid w:val="00617B0A"/>
    <w:rsid w:val="006F0F37"/>
    <w:rsid w:val="0080107D"/>
    <w:rsid w:val="00822D15"/>
    <w:rsid w:val="008B6C71"/>
    <w:rsid w:val="008D2114"/>
    <w:rsid w:val="008E023B"/>
    <w:rsid w:val="009550C7"/>
    <w:rsid w:val="009C5F02"/>
    <w:rsid w:val="00A57518"/>
    <w:rsid w:val="00A60A40"/>
    <w:rsid w:val="00BC34D7"/>
    <w:rsid w:val="00C32F3A"/>
    <w:rsid w:val="00C64B52"/>
    <w:rsid w:val="00C7698D"/>
    <w:rsid w:val="00CB060F"/>
    <w:rsid w:val="00DF703F"/>
    <w:rsid w:val="00E148AC"/>
    <w:rsid w:val="00E8262C"/>
    <w:rsid w:val="00EF5904"/>
    <w:rsid w:val="00F40436"/>
    <w:rsid w:val="00F52A25"/>
    <w:rsid w:val="00FC3970"/>
    <w:rsid w:val="00F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427F-FAE9-4AF0-8C46-642CADFA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69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7698D"/>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3">
    <w:name w:val="таблица"/>
    <w:basedOn w:val="a"/>
    <w:rsid w:val="00C7698D"/>
    <w:pPr>
      <w:widowControl w:val="0"/>
      <w:spacing w:after="0" w:line="240" w:lineRule="auto"/>
    </w:pPr>
    <w:rPr>
      <w:rFonts w:ascii="Franklin Gothic Book" w:eastAsia="Times New Roman" w:hAnsi="Franklin Gothic Book" w:cs="Times New Roman"/>
      <w:sz w:val="18"/>
      <w:lang w:eastAsia="ru-RU"/>
    </w:rPr>
  </w:style>
  <w:style w:type="table" w:styleId="a4">
    <w:name w:val="Table Grid"/>
    <w:basedOn w:val="a1"/>
    <w:uiPriority w:val="39"/>
    <w:rsid w:val="00BC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E023B"/>
    <w:pPr>
      <w:ind w:left="720"/>
      <w:contextualSpacing/>
    </w:pPr>
  </w:style>
  <w:style w:type="paragraph" w:customStyle="1" w:styleId="10">
    <w:name w:val="Стиль1"/>
    <w:basedOn w:val="a"/>
    <w:link w:val="11"/>
    <w:qFormat/>
    <w:rsid w:val="00C32F3A"/>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11">
    <w:name w:val="Стиль1 Знак"/>
    <w:basedOn w:val="a0"/>
    <w:link w:val="10"/>
    <w:rsid w:val="00C32F3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Станислав Таскин</cp:lastModifiedBy>
  <cp:revision>34</cp:revision>
  <dcterms:created xsi:type="dcterms:W3CDTF">2015-08-18T15:04:00Z</dcterms:created>
  <dcterms:modified xsi:type="dcterms:W3CDTF">2017-02-26T04:52:00Z</dcterms:modified>
</cp:coreProperties>
</file>